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E25A21" w:rsidRPr="00CA094C" w:rsidRDefault="00E25A21">
      <w:pPr>
        <w:pStyle w:val="Contingutdelataula"/>
        <w:spacing w:after="57"/>
        <w:jc w:val="both"/>
        <w:rPr>
          <w:rFonts w:ascii="Noto Sans" w:hAnsi="Noto Sans" w:cs="Noto Sans"/>
          <w:b/>
          <w:bCs/>
          <w:sz w:val="20"/>
          <w:szCs w:val="20"/>
        </w:rPr>
      </w:pPr>
      <w:r w:rsidRPr="00CA094C">
        <w:rPr>
          <w:rFonts w:ascii="Noto Sans" w:hAnsi="Noto Sans" w:cs="Noto Sans"/>
          <w:b/>
          <w:bCs/>
          <w:sz w:val="20"/>
          <w:szCs w:val="20"/>
        </w:rPr>
        <w:t>DADES IDENTIFICADORES DEL SOL·LICITANT</w:t>
      </w:r>
    </w:p>
    <w:tbl>
      <w:tblPr>
        <w:tblW w:w="0" w:type="auto"/>
        <w:tblInd w:w="-5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62"/>
        <w:gridCol w:w="3290"/>
        <w:gridCol w:w="2475"/>
        <w:gridCol w:w="2144"/>
      </w:tblGrid>
      <w:tr w:rsidR="00E25A21" w:rsidRPr="00CA094C">
        <w:trPr>
          <w:cantSplit/>
          <w:trHeight w:val="557"/>
        </w:trPr>
        <w:tc>
          <w:tcPr>
            <w:tcW w:w="8527" w:type="dxa"/>
            <w:gridSpan w:val="3"/>
            <w:tcBorders>
              <w:top w:val="double" w:sz="8" w:space="0" w:color="000000"/>
              <w:left w:val="double" w:sz="8" w:space="0" w:color="000000"/>
              <w:bottom w:val="double" w:sz="1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Llinatges i nom del sol·licitant /Raó Social:</w:t>
            </w:r>
          </w:p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2144" w:type="dxa"/>
            <w:tcBorders>
              <w:top w:val="double" w:sz="8" w:space="0" w:color="000000"/>
              <w:left w:val="double" w:sz="1" w:space="0" w:color="000000"/>
              <w:bottom w:val="double" w:sz="1" w:space="0" w:color="000000"/>
              <w:right w:val="double" w:sz="8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NIF:</w:t>
            </w:r>
          </w:p>
          <w:p w:rsidR="00E25A21" w:rsidRPr="00CA094C" w:rsidRDefault="00E25A21">
            <w:pPr>
              <w:pStyle w:val="Contingutdelataula"/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</w:tr>
      <w:tr w:rsidR="00E25A21" w:rsidRPr="00CA094C">
        <w:trPr>
          <w:cantSplit/>
          <w:trHeight w:val="400"/>
        </w:trPr>
        <w:tc>
          <w:tcPr>
            <w:tcW w:w="6052" w:type="dxa"/>
            <w:gridSpan w:val="2"/>
            <w:tcBorders>
              <w:top w:val="double" w:sz="1" w:space="0" w:color="000000"/>
              <w:left w:val="double" w:sz="8" w:space="0" w:color="000000"/>
              <w:bottom w:val="double" w:sz="1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Adreça a efectes de notificacions:</w:t>
            </w:r>
          </w:p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2475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Data de naixement:</w:t>
            </w:r>
          </w:p>
          <w:p w:rsidR="00E25A21" w:rsidRPr="00CA094C" w:rsidRDefault="00E25A21">
            <w:pPr>
              <w:pStyle w:val="Contingutdelataula"/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214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8" w:space="0" w:color="000000"/>
            </w:tcBorders>
          </w:tcPr>
          <w:p w:rsidR="00E25A21" w:rsidRPr="00CA094C" w:rsidRDefault="00E25A21" w:rsidP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</w:tr>
      <w:tr w:rsidR="00E25A21" w:rsidRPr="00CA094C">
        <w:trPr>
          <w:cantSplit/>
          <w:trHeight w:val="497"/>
        </w:trPr>
        <w:tc>
          <w:tcPr>
            <w:tcW w:w="2762" w:type="dxa"/>
            <w:tcBorders>
              <w:top w:val="double" w:sz="1" w:space="0" w:color="000000"/>
              <w:left w:val="double" w:sz="8" w:space="0" w:color="000000"/>
              <w:bottom w:val="double" w:sz="1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Municipi:</w:t>
            </w:r>
          </w:p>
          <w:p w:rsidR="00E25A21" w:rsidRPr="00CA094C" w:rsidRDefault="00E25A21">
            <w:pPr>
              <w:pStyle w:val="Contingutdelataula"/>
              <w:spacing w:after="57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3290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Localitat:</w:t>
            </w:r>
          </w:p>
          <w:p w:rsidR="00E25A21" w:rsidRPr="00CA094C" w:rsidRDefault="00E25A21">
            <w:pPr>
              <w:pStyle w:val="Contingutdelataula"/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2475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Província:</w:t>
            </w:r>
          </w:p>
          <w:p w:rsidR="00E25A21" w:rsidRPr="00CA094C" w:rsidRDefault="00E25A21">
            <w:pPr>
              <w:pStyle w:val="Contingutdelataula"/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214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8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Codi postal:</w:t>
            </w:r>
          </w:p>
          <w:p w:rsidR="00E25A21" w:rsidRPr="00CA094C" w:rsidRDefault="00E25A21">
            <w:pPr>
              <w:pStyle w:val="Contingutdelataula"/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</w:tr>
      <w:tr w:rsidR="00E25A21" w:rsidRPr="00CA094C">
        <w:trPr>
          <w:cantSplit/>
          <w:trHeight w:val="400"/>
        </w:trPr>
        <w:tc>
          <w:tcPr>
            <w:tcW w:w="8527" w:type="dxa"/>
            <w:gridSpan w:val="3"/>
            <w:tcBorders>
              <w:top w:val="double" w:sz="1" w:space="0" w:color="000000"/>
              <w:left w:val="double" w:sz="8" w:space="0" w:color="000000"/>
              <w:bottom w:val="double" w:sz="1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Llinatges i nom del representant autoritzat:</w:t>
            </w:r>
          </w:p>
          <w:p w:rsidR="00E25A21" w:rsidRPr="00CA094C" w:rsidRDefault="00E25A21">
            <w:pPr>
              <w:pStyle w:val="Contingutdelataula"/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214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8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NIF del representant:</w:t>
            </w:r>
          </w:p>
          <w:p w:rsidR="00E25A21" w:rsidRPr="00CA094C" w:rsidRDefault="00E25A21">
            <w:pPr>
              <w:pStyle w:val="Contingutdelataula"/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</w:tr>
      <w:tr w:rsidR="00E25A21" w:rsidRPr="00CA094C">
        <w:trPr>
          <w:cantSplit/>
          <w:trHeight w:val="400"/>
        </w:trPr>
        <w:tc>
          <w:tcPr>
            <w:tcW w:w="6052" w:type="dxa"/>
            <w:gridSpan w:val="2"/>
            <w:tcBorders>
              <w:top w:val="double" w:sz="1" w:space="0" w:color="000000"/>
              <w:left w:val="double" w:sz="8" w:space="0" w:color="000000"/>
              <w:bottom w:val="double" w:sz="1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Correu electrònic:</w:t>
            </w:r>
          </w:p>
          <w:p w:rsidR="00E25A21" w:rsidRPr="00CA094C" w:rsidRDefault="00E25A21">
            <w:pPr>
              <w:pStyle w:val="Contingutdelataula"/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2475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Telèfon:</w:t>
            </w:r>
          </w:p>
          <w:p w:rsidR="00E25A21" w:rsidRPr="00CA094C" w:rsidRDefault="00E25A21">
            <w:pPr>
              <w:pStyle w:val="Contingutdelataula"/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  <w:tc>
          <w:tcPr>
            <w:tcW w:w="214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8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Telèfon mòbil:</w:t>
            </w:r>
          </w:p>
          <w:p w:rsidR="00E25A21" w:rsidRPr="00CA094C" w:rsidRDefault="00E25A21">
            <w:pPr>
              <w:pStyle w:val="Contingutdelataula"/>
              <w:snapToGrid w:val="0"/>
              <w:jc w:val="both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</w:tr>
      <w:tr w:rsidR="00E25A21" w:rsidRPr="00CA094C">
        <w:trPr>
          <w:cantSplit/>
          <w:trHeight w:val="400"/>
        </w:trPr>
        <w:tc>
          <w:tcPr>
            <w:tcW w:w="10671" w:type="dxa"/>
            <w:gridSpan w:val="4"/>
            <w:tcBorders>
              <w:left w:val="double" w:sz="8" w:space="0" w:color="000000"/>
              <w:bottom w:val="double" w:sz="8" w:space="0" w:color="000000"/>
              <w:right w:val="double" w:sz="8" w:space="0" w:color="000000"/>
            </w:tcBorders>
          </w:tcPr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rPr>
                <w:rFonts w:ascii="Noto Sans" w:hAnsi="Noto Sans" w:cs="Noto Sans"/>
                <w:sz w:val="20"/>
                <w:szCs w:val="20"/>
              </w:rPr>
            </w:pPr>
            <w:r w:rsidRPr="00CA094C">
              <w:rPr>
                <w:rFonts w:ascii="Noto Sans" w:hAnsi="Noto Sans" w:cs="Noto Sans"/>
                <w:sz w:val="20"/>
                <w:szCs w:val="20"/>
              </w:rPr>
              <w:t>Dades bancàries:</w:t>
            </w:r>
          </w:p>
          <w:p w:rsidR="00E25A21" w:rsidRPr="00CA094C" w:rsidRDefault="00E25A21">
            <w:pPr>
              <w:pStyle w:val="Encabezado"/>
              <w:tabs>
                <w:tab w:val="clear" w:pos="4818"/>
                <w:tab w:val="clear" w:pos="9637"/>
              </w:tabs>
              <w:snapToGrid w:val="0"/>
              <w:rPr>
                <w:rFonts w:ascii="Noto Sans" w:hAnsi="Noto Sans" w:cs="Noto Sans"/>
                <w:b/>
                <w:bCs/>
                <w:sz w:val="20"/>
                <w:szCs w:val="20"/>
              </w:rPr>
            </w:pPr>
          </w:p>
        </w:tc>
      </w:tr>
    </w:tbl>
    <w:p w:rsidR="00E25A21" w:rsidRPr="00CA094C" w:rsidRDefault="00E25A21">
      <w:pPr>
        <w:rPr>
          <w:rFonts w:ascii="Noto Sans" w:hAnsi="Noto Sans" w:cs="Noto Sans"/>
          <w:sz w:val="20"/>
          <w:szCs w:val="20"/>
        </w:rPr>
      </w:pPr>
    </w:p>
    <w:p w:rsidR="00E25A21" w:rsidRPr="00CA094C" w:rsidRDefault="00E25A21">
      <w:pPr>
        <w:jc w:val="both"/>
        <w:rPr>
          <w:rFonts w:ascii="Noto Sans" w:hAnsi="Noto Sans" w:cs="Noto Sans"/>
          <w:b/>
          <w:bCs/>
          <w:sz w:val="20"/>
          <w:szCs w:val="20"/>
        </w:rPr>
      </w:pPr>
      <w:r w:rsidRPr="00CA094C">
        <w:rPr>
          <w:rFonts w:ascii="Noto Sans" w:hAnsi="Noto Sans" w:cs="Noto Sans"/>
          <w:b/>
          <w:bCs/>
          <w:sz w:val="20"/>
          <w:szCs w:val="20"/>
        </w:rPr>
        <w:t>DECLAR:</w:t>
      </w:r>
    </w:p>
    <w:p w:rsidR="00E25A21" w:rsidRDefault="00E25A21">
      <w:pPr>
        <w:numPr>
          <w:ilvl w:val="0"/>
          <w:numId w:val="4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 xml:space="preserve">Que no </w:t>
      </w:r>
      <w:proofErr w:type="spellStart"/>
      <w:r w:rsidRPr="00CA094C">
        <w:rPr>
          <w:rFonts w:ascii="Noto Sans" w:hAnsi="Noto Sans" w:cs="Noto Sans"/>
          <w:sz w:val="20"/>
          <w:szCs w:val="20"/>
        </w:rPr>
        <w:t>reb</w:t>
      </w:r>
      <w:proofErr w:type="spellEnd"/>
      <w:r w:rsidRPr="00CA094C">
        <w:rPr>
          <w:rFonts w:ascii="Noto Sans" w:hAnsi="Noto Sans" w:cs="Noto Sans"/>
          <w:sz w:val="20"/>
          <w:szCs w:val="20"/>
        </w:rPr>
        <w:t xml:space="preserve"> ni </w:t>
      </w:r>
      <w:proofErr w:type="spellStart"/>
      <w:r w:rsidRPr="00CA094C">
        <w:rPr>
          <w:rFonts w:ascii="Noto Sans" w:hAnsi="Noto Sans" w:cs="Noto Sans"/>
          <w:sz w:val="20"/>
          <w:szCs w:val="20"/>
        </w:rPr>
        <w:t>tenc</w:t>
      </w:r>
      <w:proofErr w:type="spellEnd"/>
      <w:r w:rsidRPr="00CA094C">
        <w:rPr>
          <w:rFonts w:ascii="Noto Sans" w:hAnsi="Noto Sans" w:cs="Noto Sans"/>
          <w:sz w:val="20"/>
          <w:szCs w:val="20"/>
        </w:rPr>
        <w:t xml:space="preserve"> sol·licitada i/o concedida cap altra ajuda i/o subvenció relacionada amb aquesta sol·licitud.</w:t>
      </w:r>
    </w:p>
    <w:p w:rsidR="004E4DAD" w:rsidRPr="00CA094C" w:rsidRDefault="004E4DAD">
      <w:pPr>
        <w:numPr>
          <w:ilvl w:val="0"/>
          <w:numId w:val="4"/>
        </w:numPr>
        <w:jc w:val="both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</w:rPr>
        <w:t>Que he estat informat de la política de protecció de dades del FOGAIBA:</w:t>
      </w:r>
    </w:p>
    <w:tbl>
      <w:tblPr>
        <w:tblStyle w:val="Tablaconcuadrcula"/>
        <w:tblW w:w="5000" w:type="pct"/>
        <w:tblLook w:val="04A0"/>
      </w:tblPr>
      <w:tblGrid>
        <w:gridCol w:w="2518"/>
        <w:gridCol w:w="7335"/>
      </w:tblGrid>
      <w:tr w:rsidR="00B0516D" w:rsidTr="002823A0">
        <w:tc>
          <w:tcPr>
            <w:tcW w:w="5000" w:type="pct"/>
            <w:gridSpan w:val="2"/>
          </w:tcPr>
          <w:p w:rsidR="00B0516D" w:rsidRDefault="00B0516D" w:rsidP="004E4DA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Informació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bàsica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sobre la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protecció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(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Reglament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UE 2016/679) i la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Llei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orgànica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3/2018,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protecció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personals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i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garantia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dels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drets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digitals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r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  <w:t xml:space="preserve"> </w:t>
            </w:r>
          </w:p>
        </w:tc>
      </w:tr>
      <w:tr w:rsidR="002B15A3" w:rsidTr="00F36F9E">
        <w:tc>
          <w:tcPr>
            <w:tcW w:w="1278" w:type="pct"/>
          </w:tcPr>
          <w:p w:rsidR="002B15A3" w:rsidRDefault="00B0516D" w:rsidP="00B0516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Responsable del </w:t>
            </w:r>
            <w:proofErr w:type="spellStart"/>
            <w:r w:rsidRPr="00C865C1">
              <w:rPr>
                <w:rFonts w:ascii="Noto Sans" w:eastAsia="Times New Roman" w:hAnsi="Noto Sans" w:cs="Noto Sans"/>
                <w:color w:val="000000"/>
                <w:kern w:val="0"/>
                <w:sz w:val="16"/>
                <w:szCs w:val="16"/>
                <w:lang w:val="es-ES" w:eastAsia="es-ES" w:bidi="ar-SA"/>
              </w:rPr>
              <w:t>tractament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:</w:t>
            </w:r>
          </w:p>
        </w:tc>
        <w:tc>
          <w:tcPr>
            <w:tcW w:w="3722" w:type="pct"/>
          </w:tcPr>
          <w:p w:rsidR="002B15A3" w:rsidRDefault="00B0516D" w:rsidP="004E4DA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Fons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Garantia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Agrària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i Pesquera de les Illes Balears (FOGAIBA).</w:t>
            </w:r>
          </w:p>
          <w:p w:rsidR="004E4DAD" w:rsidRDefault="004E4DAD" w:rsidP="004E4DA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</w:p>
        </w:tc>
      </w:tr>
      <w:tr w:rsidR="002B15A3" w:rsidTr="00F36F9E">
        <w:tc>
          <w:tcPr>
            <w:tcW w:w="1278" w:type="pct"/>
          </w:tcPr>
          <w:p w:rsidR="00B0516D" w:rsidRDefault="00B0516D" w:rsidP="00B0516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Finalitat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la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recollida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i del</w:t>
            </w:r>
          </w:p>
          <w:p w:rsidR="002B15A3" w:rsidRDefault="00B0516D" w:rsidP="00B0516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tractament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:</w:t>
            </w:r>
          </w:p>
        </w:tc>
        <w:tc>
          <w:tcPr>
            <w:tcW w:w="3722" w:type="pct"/>
          </w:tcPr>
          <w:p w:rsidR="00B0516D" w:rsidRDefault="00B0516D" w:rsidP="00B0516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</w:pPr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Incorporar les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personals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als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nostres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sistemes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d'informació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per tramitar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l'ajuda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sol·licitada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. </w:t>
            </w:r>
            <w:r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  <w:t xml:space="preserve"> </w:t>
            </w:r>
          </w:p>
          <w:p w:rsidR="002B15A3" w:rsidRDefault="002B15A3" w:rsidP="002B15A3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</w:p>
        </w:tc>
      </w:tr>
      <w:tr w:rsidR="002B15A3" w:rsidTr="00F36F9E">
        <w:tc>
          <w:tcPr>
            <w:tcW w:w="1278" w:type="pct"/>
          </w:tcPr>
          <w:p w:rsidR="002B15A3" w:rsidRDefault="00B0516D" w:rsidP="002B15A3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Legitimació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per al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tractament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:</w:t>
            </w:r>
          </w:p>
        </w:tc>
        <w:tc>
          <w:tcPr>
            <w:tcW w:w="3722" w:type="pct"/>
          </w:tcPr>
          <w:p w:rsidR="00B0516D" w:rsidRDefault="00B0516D" w:rsidP="00B0516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</w:pPr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En el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compliment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d'una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tasca en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interès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públic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o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l'exercici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poders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públics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derivats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les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competències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atribuïdes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al FOGAIBA en la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Disposició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Addicional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Octava de la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Llei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8/2004,de 23 de desembre de Mesures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Tributàries,Administratives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i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Funció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Publica </w:t>
            </w:r>
            <w:r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  <w:t xml:space="preserve"> </w:t>
            </w:r>
          </w:p>
          <w:p w:rsidR="002B15A3" w:rsidRDefault="002B15A3" w:rsidP="002B15A3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</w:p>
        </w:tc>
      </w:tr>
      <w:tr w:rsidR="002B15A3" w:rsidTr="00F36F9E">
        <w:tc>
          <w:tcPr>
            <w:tcW w:w="1278" w:type="pct"/>
          </w:tcPr>
          <w:p w:rsidR="00B0516D" w:rsidRDefault="00B0516D" w:rsidP="00B0516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Òrgans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destinataris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les</w:t>
            </w:r>
          </w:p>
          <w:p w:rsidR="002B15A3" w:rsidRDefault="00B0516D" w:rsidP="00B0516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vostres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:</w:t>
            </w:r>
          </w:p>
        </w:tc>
        <w:tc>
          <w:tcPr>
            <w:tcW w:w="3722" w:type="pct"/>
          </w:tcPr>
          <w:p w:rsidR="00B0516D" w:rsidRDefault="00B0516D" w:rsidP="00B0516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</w:pPr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Les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seves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podran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ser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comunicades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qualsevol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organisme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autonòmic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, estatal i/o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europeu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que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d'acord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amb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la normativa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d'aplicació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hagui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ser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destinatari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la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informació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les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personals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tractades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pel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FOGAIBA en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qualsevol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dels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àmbits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directament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relacionats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amb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la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gestió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les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subvencions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. </w:t>
            </w:r>
            <w:r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  <w:t xml:space="preserve"> </w:t>
            </w:r>
          </w:p>
          <w:p w:rsidR="002B15A3" w:rsidRDefault="002B15A3" w:rsidP="002B15A3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</w:p>
        </w:tc>
      </w:tr>
      <w:tr w:rsidR="002B15A3" w:rsidTr="00F36F9E">
        <w:tc>
          <w:tcPr>
            <w:tcW w:w="1278" w:type="pct"/>
          </w:tcPr>
          <w:p w:rsidR="002B15A3" w:rsidRDefault="00B0516D" w:rsidP="002B15A3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Els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vostres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drets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:</w:t>
            </w:r>
          </w:p>
        </w:tc>
        <w:tc>
          <w:tcPr>
            <w:tcW w:w="3722" w:type="pct"/>
          </w:tcPr>
          <w:p w:rsidR="00B0516D" w:rsidRDefault="00B0516D" w:rsidP="00B0516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Teniu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dret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accedir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, rectificar i suprimir les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,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així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com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altres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drets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,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com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s'explica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en la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informació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addicional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. </w:t>
            </w:r>
            <w:r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  <w:t xml:space="preserve"> </w:t>
            </w:r>
          </w:p>
          <w:p w:rsidR="002B15A3" w:rsidRDefault="002B15A3" w:rsidP="002B15A3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</w:p>
        </w:tc>
      </w:tr>
      <w:tr w:rsidR="002B15A3" w:rsidTr="00F36F9E">
        <w:tc>
          <w:tcPr>
            <w:tcW w:w="1278" w:type="pct"/>
          </w:tcPr>
          <w:p w:rsidR="002B15A3" w:rsidRDefault="00B0516D" w:rsidP="002B15A3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Contacte del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delegat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protecció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:</w:t>
            </w:r>
          </w:p>
        </w:tc>
        <w:tc>
          <w:tcPr>
            <w:tcW w:w="3722" w:type="pct"/>
          </w:tcPr>
          <w:p w:rsidR="00B0516D" w:rsidRDefault="00B0516D" w:rsidP="00B0516D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</w:pPr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Per contactar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amb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la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Delegació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Protecció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del FOGAIBA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ho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pot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fer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mitjançant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l’adreça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electrònica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contacte </w:t>
            </w:r>
            <w:r>
              <w:rPr>
                <w:rFonts w:ascii="Segoe UI" w:eastAsia="Times New Roman" w:hAnsi="Segoe UI" w:cs="Segoe UI"/>
                <w:color w:val="323232"/>
                <w:kern w:val="0"/>
                <w:sz w:val="16"/>
                <w:szCs w:val="16"/>
                <w:lang w:val="es-ES" w:eastAsia="es-ES" w:bidi="ar-SA"/>
              </w:rPr>
              <w:t>seguretat@fogaiba.caib.es</w:t>
            </w:r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r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  <w:t xml:space="preserve"> </w:t>
            </w:r>
          </w:p>
          <w:p w:rsidR="002B15A3" w:rsidRDefault="002B15A3" w:rsidP="002B15A3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lang w:val="es-ES" w:eastAsia="es-ES" w:bidi="ar-SA"/>
              </w:rPr>
            </w:pPr>
          </w:p>
        </w:tc>
      </w:tr>
      <w:tr w:rsidR="00B0516D" w:rsidTr="00F36F9E">
        <w:tc>
          <w:tcPr>
            <w:tcW w:w="1278" w:type="pct"/>
          </w:tcPr>
          <w:p w:rsidR="00B0516D" w:rsidRDefault="00B0516D" w:rsidP="002B15A3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Informació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addicional</w:t>
            </w:r>
            <w:proofErr w:type="spellEnd"/>
          </w:p>
        </w:tc>
        <w:tc>
          <w:tcPr>
            <w:tcW w:w="3722" w:type="pct"/>
          </w:tcPr>
          <w:p w:rsidR="00B0516D" w:rsidRDefault="00B0516D" w:rsidP="00F36F9E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</w:pP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Podeu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consultar la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informació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addicional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i detallada sobre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protecció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de </w:t>
            </w:r>
            <w:proofErr w:type="spellStart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>dades</w:t>
            </w:r>
            <w:proofErr w:type="spellEnd"/>
            <w:r>
              <w:rPr>
                <w:rFonts w:ascii="Segoe UI" w:eastAsia="Times New Roman" w:hAnsi="Segoe UI" w:cs="Segoe UI"/>
                <w:color w:val="000000"/>
                <w:kern w:val="0"/>
                <w:sz w:val="16"/>
                <w:szCs w:val="16"/>
                <w:lang w:val="es-ES" w:eastAsia="es-ES" w:bidi="ar-SA"/>
              </w:rPr>
              <w:t xml:space="preserve"> a www.fogaiba.eu/rgpd </w:t>
            </w:r>
            <w:r>
              <w:rPr>
                <w:rFonts w:ascii="Segoe UI" w:eastAsia="Times New Roman" w:hAnsi="Segoe UI" w:cs="Segoe UI"/>
                <w:color w:val="000000"/>
                <w:kern w:val="0"/>
                <w:sz w:val="22"/>
                <w:szCs w:val="22"/>
                <w:lang w:val="es-ES" w:eastAsia="es-ES" w:bidi="ar-SA"/>
              </w:rPr>
              <w:t xml:space="preserve"> </w:t>
            </w:r>
          </w:p>
        </w:tc>
      </w:tr>
    </w:tbl>
    <w:p w:rsidR="00E25A21" w:rsidRPr="00CA094C" w:rsidRDefault="00E25A21">
      <w:pPr>
        <w:numPr>
          <w:ilvl w:val="0"/>
          <w:numId w:val="4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lastRenderedPageBreak/>
        <w:t xml:space="preserve">Que conec les condicions establertes per la normativa vigent per a la concessió d’ajudes que </w:t>
      </w:r>
      <w:proofErr w:type="spellStart"/>
      <w:r w:rsidRPr="00CA094C">
        <w:rPr>
          <w:rFonts w:ascii="Noto Sans" w:hAnsi="Noto Sans" w:cs="Noto Sans"/>
          <w:sz w:val="20"/>
          <w:szCs w:val="20"/>
        </w:rPr>
        <w:t>deman</w:t>
      </w:r>
      <w:proofErr w:type="spellEnd"/>
      <w:r w:rsidRPr="00CA094C">
        <w:rPr>
          <w:rFonts w:ascii="Noto Sans" w:hAnsi="Noto Sans" w:cs="Noto Sans"/>
          <w:sz w:val="20"/>
          <w:szCs w:val="20"/>
        </w:rPr>
        <w:t>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4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 xml:space="preserve">Que no </w:t>
      </w:r>
      <w:proofErr w:type="spellStart"/>
      <w:r w:rsidRPr="00CA094C">
        <w:rPr>
          <w:rFonts w:ascii="Noto Sans" w:hAnsi="Noto Sans" w:cs="Noto Sans"/>
          <w:sz w:val="20"/>
          <w:szCs w:val="20"/>
        </w:rPr>
        <w:t>incorr</w:t>
      </w:r>
      <w:proofErr w:type="spellEnd"/>
      <w:r w:rsidRPr="00CA094C">
        <w:rPr>
          <w:rFonts w:ascii="Noto Sans" w:hAnsi="Noto Sans" w:cs="Noto Sans"/>
          <w:sz w:val="20"/>
          <w:szCs w:val="20"/>
        </w:rPr>
        <w:t xml:space="preserve"> en cap causa d’incompatibilitat, segons la legislació vigent, per rebre la subvenció ni en cap de les prohibicions establertes a l’article 10 del Text refós de la Llei de subvencions, aprovat pel Decret legislatiu 2/2005, de 28 de desembre, i a l’article 27 de la Llei 12/2006, de 20 de setembre, per a la dona.</w:t>
      </w:r>
    </w:p>
    <w:p w:rsidR="00A21D9B" w:rsidRPr="00CA094C" w:rsidRDefault="00A21D9B" w:rsidP="00A21D9B">
      <w:pPr>
        <w:ind w:left="295"/>
        <w:jc w:val="both"/>
        <w:rPr>
          <w:rFonts w:ascii="Noto Sans" w:hAnsi="Noto Sans" w:cs="Noto Sans"/>
          <w:sz w:val="20"/>
          <w:szCs w:val="20"/>
        </w:rPr>
      </w:pPr>
    </w:p>
    <w:p w:rsidR="00E25A21" w:rsidRPr="00CA094C" w:rsidRDefault="00E25A21">
      <w:pPr>
        <w:numPr>
          <w:ilvl w:val="0"/>
          <w:numId w:val="4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Que totes les dades que contenen els impresos corresponents a la present sol·licitud són vertaderes.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4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Que la inversió no està començada en el moment de presentar aquesta sol·licitud</w:t>
      </w:r>
      <w:r w:rsidR="00F10866" w:rsidRPr="00CA094C">
        <w:rPr>
          <w:rFonts w:ascii="Noto Sans" w:hAnsi="Noto Sans" w:cs="Noto Sans"/>
          <w:sz w:val="20"/>
          <w:szCs w:val="20"/>
        </w:rPr>
        <w:t>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4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 xml:space="preserve">Que el projecte és viable </w:t>
      </w:r>
      <w:r w:rsidR="00706BD5" w:rsidRPr="00CA094C">
        <w:rPr>
          <w:rFonts w:ascii="Noto Sans" w:hAnsi="Noto Sans" w:cs="Noto Sans"/>
          <w:sz w:val="20"/>
          <w:szCs w:val="20"/>
        </w:rPr>
        <w:t>tècnicament</w:t>
      </w:r>
      <w:r w:rsidRPr="00CA094C">
        <w:rPr>
          <w:rFonts w:ascii="Noto Sans" w:hAnsi="Noto Sans" w:cs="Noto Sans"/>
          <w:sz w:val="20"/>
          <w:szCs w:val="20"/>
        </w:rPr>
        <w:t>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4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Que els treballs respectaran la normativa urbanística vigent i, si n’és el cas, la de protecció del patrimoni i medi ambient i compliran les normes comunitàries aplicables a les inversions que es duguin a terme.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 xml:space="preserve">Que </w:t>
      </w:r>
      <w:proofErr w:type="spellStart"/>
      <w:r w:rsidRPr="00CA094C">
        <w:rPr>
          <w:rFonts w:ascii="Noto Sans" w:hAnsi="Noto Sans" w:cs="Noto Sans"/>
          <w:sz w:val="20"/>
          <w:szCs w:val="20"/>
        </w:rPr>
        <w:t>autoritz</w:t>
      </w:r>
      <w:proofErr w:type="spellEnd"/>
      <w:r w:rsidRPr="00CA094C">
        <w:rPr>
          <w:rFonts w:ascii="Noto Sans" w:hAnsi="Noto Sans" w:cs="Noto Sans"/>
          <w:sz w:val="20"/>
          <w:szCs w:val="20"/>
        </w:rPr>
        <w:t xml:space="preserve"> a </w:t>
      </w:r>
      <w:proofErr w:type="spellStart"/>
      <w:r w:rsidRPr="00CA094C">
        <w:rPr>
          <w:rFonts w:ascii="Noto Sans" w:hAnsi="Noto Sans" w:cs="Noto Sans"/>
          <w:sz w:val="20"/>
          <w:szCs w:val="20"/>
        </w:rPr>
        <w:t>Fogaiba</w:t>
      </w:r>
      <w:proofErr w:type="spellEnd"/>
      <w:r w:rsidRPr="00CA094C">
        <w:rPr>
          <w:rFonts w:ascii="Noto Sans" w:hAnsi="Noto Sans" w:cs="Noto Sans"/>
          <w:sz w:val="20"/>
          <w:szCs w:val="20"/>
        </w:rPr>
        <w:t xml:space="preserve"> i/o la Conselleria </w:t>
      </w:r>
      <w:r w:rsidR="009461C3">
        <w:rPr>
          <w:rFonts w:ascii="Noto Sans" w:hAnsi="Noto Sans" w:cs="Noto Sans"/>
          <w:sz w:val="20"/>
          <w:szCs w:val="20"/>
        </w:rPr>
        <w:t xml:space="preserve">d’Agricultura, Pesca i Alimentació </w:t>
      </w:r>
      <w:r w:rsidRPr="00CA094C">
        <w:rPr>
          <w:rFonts w:ascii="Noto Sans" w:hAnsi="Noto Sans" w:cs="Noto Sans"/>
          <w:sz w:val="20"/>
          <w:szCs w:val="20"/>
        </w:rPr>
        <w:t>per comprovar d'ofici el compliment d'estar al corrent de:</w:t>
      </w:r>
    </w:p>
    <w:p w:rsidR="00E25A21" w:rsidRPr="00CA094C" w:rsidRDefault="00E25A21">
      <w:pPr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ab/>
        <w:t xml:space="preserve"> </w:t>
      </w:r>
      <w:r w:rsidR="00EB5613"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CA094C">
        <w:rPr>
          <w:rFonts w:ascii="Noto Sans" w:hAnsi="Noto Sans" w:cs="Noto Sans"/>
        </w:rPr>
        <w:instrText xml:space="preserve"> FORMCHECKBOX </w:instrText>
      </w:r>
      <w:r w:rsidR="00EB5613">
        <w:rPr>
          <w:rFonts w:ascii="Noto Sans" w:hAnsi="Noto Sans" w:cs="Noto Sans"/>
          <w:sz w:val="20"/>
          <w:szCs w:val="20"/>
        </w:rPr>
      </w:r>
      <w:r w:rsidR="00EB5613">
        <w:rPr>
          <w:rFonts w:ascii="Noto Sans" w:hAnsi="Noto Sans" w:cs="Noto Sans"/>
          <w:sz w:val="20"/>
          <w:szCs w:val="20"/>
        </w:rPr>
        <w:fldChar w:fldCharType="separate"/>
      </w:r>
      <w:r w:rsidR="00EB5613" w:rsidRPr="00CA094C">
        <w:rPr>
          <w:rFonts w:ascii="Noto Sans" w:hAnsi="Noto Sans" w:cs="Noto Sans"/>
          <w:sz w:val="20"/>
          <w:szCs w:val="20"/>
        </w:rPr>
        <w:fldChar w:fldCharType="end"/>
      </w:r>
      <w:r w:rsidRPr="00CA094C">
        <w:rPr>
          <w:rFonts w:ascii="Noto Sans" w:hAnsi="Noto Sans" w:cs="Noto Sans"/>
          <w:sz w:val="20"/>
          <w:szCs w:val="20"/>
        </w:rPr>
        <w:t xml:space="preserve">  AEAT (obligacions tributàries estatals)</w:t>
      </w:r>
    </w:p>
    <w:p w:rsidR="00E25A21" w:rsidRPr="00CA094C" w:rsidRDefault="00E25A21">
      <w:pPr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ab/>
        <w:t xml:space="preserve"> </w:t>
      </w:r>
      <w:r w:rsidR="00EB5613"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CA094C">
        <w:rPr>
          <w:rFonts w:ascii="Noto Sans" w:hAnsi="Noto Sans" w:cs="Noto Sans"/>
        </w:rPr>
        <w:instrText xml:space="preserve"> FORMCHECKBOX </w:instrText>
      </w:r>
      <w:r w:rsidR="00EB5613">
        <w:rPr>
          <w:rFonts w:ascii="Noto Sans" w:hAnsi="Noto Sans" w:cs="Noto Sans"/>
          <w:sz w:val="20"/>
          <w:szCs w:val="20"/>
        </w:rPr>
      </w:r>
      <w:r w:rsidR="00EB5613">
        <w:rPr>
          <w:rFonts w:ascii="Noto Sans" w:hAnsi="Noto Sans" w:cs="Noto Sans"/>
          <w:sz w:val="20"/>
          <w:szCs w:val="20"/>
        </w:rPr>
        <w:fldChar w:fldCharType="separate"/>
      </w:r>
      <w:r w:rsidR="00EB5613" w:rsidRPr="00CA094C">
        <w:rPr>
          <w:rFonts w:ascii="Noto Sans" w:hAnsi="Noto Sans" w:cs="Noto Sans"/>
          <w:sz w:val="20"/>
          <w:szCs w:val="20"/>
        </w:rPr>
        <w:fldChar w:fldCharType="end"/>
      </w:r>
      <w:r w:rsidRPr="00CA094C">
        <w:rPr>
          <w:rFonts w:ascii="Noto Sans" w:hAnsi="Noto Sans" w:cs="Noto Sans"/>
          <w:sz w:val="20"/>
          <w:szCs w:val="20"/>
        </w:rPr>
        <w:t xml:space="preserve">  CAIB (obligacions tributàries autonòmiques)</w:t>
      </w:r>
    </w:p>
    <w:p w:rsidR="00E25A21" w:rsidRPr="00CA094C" w:rsidRDefault="00E25A21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ab/>
        <w:t xml:space="preserve"> </w:t>
      </w:r>
      <w:r w:rsidR="00EB5613"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CA094C">
        <w:rPr>
          <w:rFonts w:ascii="Noto Sans" w:hAnsi="Noto Sans" w:cs="Noto Sans"/>
        </w:rPr>
        <w:instrText xml:space="preserve"> FORMCHECKBOX </w:instrText>
      </w:r>
      <w:r w:rsidR="00EB5613">
        <w:rPr>
          <w:rFonts w:ascii="Noto Sans" w:hAnsi="Noto Sans" w:cs="Noto Sans"/>
          <w:sz w:val="20"/>
          <w:szCs w:val="20"/>
        </w:rPr>
      </w:r>
      <w:r w:rsidR="00EB5613">
        <w:rPr>
          <w:rFonts w:ascii="Noto Sans" w:hAnsi="Noto Sans" w:cs="Noto Sans"/>
          <w:sz w:val="20"/>
          <w:szCs w:val="20"/>
        </w:rPr>
        <w:fldChar w:fldCharType="separate"/>
      </w:r>
      <w:r w:rsidR="00EB5613" w:rsidRPr="00CA094C">
        <w:rPr>
          <w:rFonts w:ascii="Noto Sans" w:hAnsi="Noto Sans" w:cs="Noto Sans"/>
          <w:sz w:val="20"/>
          <w:szCs w:val="20"/>
        </w:rPr>
        <w:fldChar w:fldCharType="end"/>
      </w:r>
      <w:r w:rsidRPr="00CA094C">
        <w:rPr>
          <w:rFonts w:ascii="Noto Sans" w:hAnsi="Noto Sans" w:cs="Noto Sans"/>
          <w:sz w:val="20"/>
          <w:szCs w:val="20"/>
        </w:rPr>
        <w:t xml:space="preserve">  SS (obligacions Seguretat Social)</w:t>
      </w:r>
    </w:p>
    <w:p w:rsidR="00A21D9B" w:rsidRPr="00CA094C" w:rsidRDefault="00A21D9B">
      <w:pPr>
        <w:jc w:val="both"/>
        <w:rPr>
          <w:rFonts w:ascii="Noto Sans" w:hAnsi="Noto Sans" w:cs="Noto Sans"/>
          <w:b/>
          <w:bCs/>
          <w:sz w:val="20"/>
          <w:szCs w:val="20"/>
        </w:rPr>
      </w:pPr>
    </w:p>
    <w:p w:rsidR="00546946" w:rsidRDefault="00546946">
      <w:pPr>
        <w:jc w:val="both"/>
        <w:rPr>
          <w:rFonts w:ascii="Noto Sans" w:hAnsi="Noto Sans" w:cs="Noto Sans"/>
          <w:b/>
          <w:bCs/>
          <w:sz w:val="20"/>
          <w:szCs w:val="20"/>
        </w:rPr>
      </w:pPr>
    </w:p>
    <w:p w:rsidR="00546946" w:rsidRDefault="00546946">
      <w:pPr>
        <w:jc w:val="both"/>
        <w:rPr>
          <w:rFonts w:ascii="Noto Sans" w:hAnsi="Noto Sans" w:cs="Noto Sans"/>
          <w:b/>
          <w:bCs/>
          <w:sz w:val="20"/>
          <w:szCs w:val="20"/>
        </w:rPr>
      </w:pPr>
    </w:p>
    <w:p w:rsidR="00546946" w:rsidRDefault="00546946">
      <w:pPr>
        <w:jc w:val="both"/>
        <w:rPr>
          <w:rFonts w:ascii="Noto Sans" w:hAnsi="Noto Sans" w:cs="Noto Sans"/>
          <w:b/>
          <w:bCs/>
          <w:sz w:val="20"/>
          <w:szCs w:val="20"/>
        </w:rPr>
      </w:pPr>
    </w:p>
    <w:p w:rsidR="00E25A21" w:rsidRPr="00CA094C" w:rsidRDefault="00E25A21">
      <w:pPr>
        <w:jc w:val="both"/>
        <w:rPr>
          <w:rFonts w:ascii="Noto Sans" w:hAnsi="Noto Sans" w:cs="Noto Sans"/>
          <w:b/>
          <w:bCs/>
          <w:sz w:val="20"/>
          <w:szCs w:val="20"/>
        </w:rPr>
      </w:pPr>
      <w:r w:rsidRPr="00CA094C">
        <w:rPr>
          <w:rFonts w:ascii="Noto Sans" w:hAnsi="Noto Sans" w:cs="Noto Sans"/>
          <w:b/>
          <w:bCs/>
          <w:sz w:val="20"/>
          <w:szCs w:val="20"/>
        </w:rPr>
        <w:t>EM COMPROMET A: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Adoptar les mesures necessàries per proporcionar informació al públic i donar-ne publicitat.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 xml:space="preserve">Realitzar i justificar les inversions o activitats </w:t>
      </w:r>
      <w:r w:rsidR="00F10866" w:rsidRPr="00CA094C">
        <w:rPr>
          <w:rFonts w:ascii="Noto Sans" w:hAnsi="Noto Sans" w:cs="Noto Sans"/>
          <w:sz w:val="20"/>
          <w:szCs w:val="20"/>
        </w:rPr>
        <w:t>auxiliades</w:t>
      </w:r>
      <w:r w:rsidRPr="00CA094C">
        <w:rPr>
          <w:rFonts w:ascii="Noto Sans" w:hAnsi="Noto Sans" w:cs="Noto Sans"/>
          <w:sz w:val="20"/>
          <w:szCs w:val="20"/>
        </w:rPr>
        <w:t xml:space="preserve"> en el termini establert a la concessió de l'ajuda</w:t>
      </w:r>
      <w:r w:rsidR="005732DC" w:rsidRPr="00CA094C">
        <w:rPr>
          <w:rFonts w:ascii="Noto Sans" w:hAnsi="Noto Sans" w:cs="Noto Sans"/>
          <w:sz w:val="20"/>
          <w:szCs w:val="20"/>
        </w:rPr>
        <w:t>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 xml:space="preserve">Aportar els justificants necessaris per a la comprovació de les dades incloses a la sol·licitud, així com facilitar tota la documentació complementària requerida per tal d’acreditar els requisits exigits. 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 xml:space="preserve">Complir els requisits de compromís establerts a la normativa vigent i facilitar i acceptar, si escau, la </w:t>
      </w:r>
      <w:r w:rsidRPr="00CA094C">
        <w:rPr>
          <w:rFonts w:ascii="Noto Sans" w:hAnsi="Noto Sans" w:cs="Noto Sans"/>
          <w:sz w:val="20"/>
          <w:szCs w:val="20"/>
        </w:rPr>
        <w:lastRenderedPageBreak/>
        <w:t>realització de controls administratius i inspeccions sobre el terreny que l’autoritat competent consideri necessaris, per verificar que es compleixen les condicions reglamentàries per a la concessió de l’ajuda.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Retornar les quantitats indegudament rebudes per aquestes ajudes, si així ho sol·licita l’autoritat competent, incrementade</w:t>
      </w:r>
      <w:r w:rsidR="00F36F9E">
        <w:rPr>
          <w:rFonts w:ascii="Noto Sans" w:hAnsi="Noto Sans" w:cs="Noto Sans"/>
          <w:sz w:val="20"/>
          <w:szCs w:val="20"/>
        </w:rPr>
        <w:t xml:space="preserve">s en el seu cas pel </w:t>
      </w:r>
      <w:r w:rsidRPr="00CA094C">
        <w:rPr>
          <w:rFonts w:ascii="Noto Sans" w:hAnsi="Noto Sans" w:cs="Noto Sans"/>
          <w:sz w:val="20"/>
          <w:szCs w:val="20"/>
        </w:rPr>
        <w:t>interès legal aplicable.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Disposar de tots els permisos necessaris per a desenvolupar l’activitat.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 xml:space="preserve">Realitzar, pagar i justificar les inversions o activitats </w:t>
      </w:r>
      <w:r w:rsidR="00F10866" w:rsidRPr="00CA094C">
        <w:rPr>
          <w:rFonts w:ascii="Noto Sans" w:hAnsi="Noto Sans" w:cs="Noto Sans"/>
          <w:sz w:val="20"/>
          <w:szCs w:val="20"/>
        </w:rPr>
        <w:t>auxiliades</w:t>
      </w:r>
      <w:r w:rsidRPr="00CA094C">
        <w:rPr>
          <w:rFonts w:ascii="Noto Sans" w:hAnsi="Noto Sans" w:cs="Noto Sans"/>
          <w:sz w:val="20"/>
          <w:szCs w:val="20"/>
        </w:rPr>
        <w:t xml:space="preserve"> en el termini establert a la concessió de l'ajuda.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Comunicar per escrit al FOGAIBA, en el termini màxim de 15 dies des de la seva notificació, qualsevol modificació que es produeixi en les ajudes sol·licitades i/o concedides relacionades amb aquesta inversió. Així mateix, em compromet a posar-ho en coneixement de qualsevol entitat pública a la qual s'hagi sol·licitat algun tipus d'ajuda.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Facilitar la realització de controls, tant administratius com sobre el terreny, que l’autoritat consideri necessaris per verificar que es compleixen les condicions reglamentàries per a la concessió de les ajudes.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Mantenir les inversions realitzades durant almenys cinc anys comptadors des de la data de pagament de l'ajuda.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5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Justificar les despeses relacionades amb les actuacions realitzades.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CA094C" w:rsidRDefault="00CA094C">
      <w:pPr>
        <w:pStyle w:val="codi"/>
        <w:jc w:val="both"/>
        <w:rPr>
          <w:rFonts w:ascii="Noto Sans" w:hAnsi="Noto Sans" w:cs="Noto Sans"/>
          <w:sz w:val="20"/>
          <w:lang w:val="ca-ES"/>
        </w:rPr>
        <w:sectPr w:rsidR="00CA094C">
          <w:headerReference w:type="default" r:id="rId7"/>
          <w:footerReference w:type="default" r:id="rId8"/>
          <w:pgSz w:w="11905" w:h="16837"/>
          <w:pgMar w:top="3047" w:right="1134" w:bottom="2878" w:left="1134" w:header="540" w:footer="1129" w:gutter="0"/>
          <w:cols w:space="720"/>
          <w:docGrid w:linePitch="312" w:charSpace="-6145"/>
        </w:sectPr>
      </w:pP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b/>
          <w:bCs/>
          <w:sz w:val="20"/>
          <w:szCs w:val="20"/>
        </w:rPr>
        <w:t>ADJUNT</w:t>
      </w:r>
      <w:r w:rsidRPr="00CA094C">
        <w:rPr>
          <w:rFonts w:ascii="Noto Sans" w:hAnsi="Noto Sans" w:cs="Noto Sans"/>
          <w:sz w:val="20"/>
          <w:szCs w:val="20"/>
        </w:rPr>
        <w:t xml:space="preserve"> a aquesta sol·licitud d’ajuda, d’acord amb el que s’estableix a la normativa vigent, la documentació exigida que marc amb una X.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b/>
          <w:bCs/>
          <w:sz w:val="20"/>
          <w:lang w:val="ca-ES"/>
        </w:rPr>
      </w:pP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b/>
          <w:bCs/>
          <w:color w:val="000000"/>
          <w:sz w:val="20"/>
          <w:lang w:val="ca-ES"/>
        </w:rPr>
      </w:pPr>
      <w:r w:rsidRPr="00CA094C">
        <w:rPr>
          <w:rFonts w:ascii="Noto Sans" w:hAnsi="Noto Sans" w:cs="Noto Sans"/>
          <w:b/>
          <w:bCs/>
          <w:color w:val="000000"/>
          <w:sz w:val="20"/>
          <w:lang w:val="ca-ES"/>
        </w:rPr>
        <w:t xml:space="preserve">DOCUMENTACIÓ DE LA SOL·LICITUD (Adjunta o al gestor documental del </w:t>
      </w:r>
      <w:proofErr w:type="spellStart"/>
      <w:r w:rsidRPr="00CA094C">
        <w:rPr>
          <w:rFonts w:ascii="Noto Sans" w:hAnsi="Noto Sans" w:cs="Noto Sans"/>
          <w:b/>
          <w:bCs/>
          <w:color w:val="000000"/>
          <w:sz w:val="20"/>
          <w:lang w:val="ca-ES"/>
        </w:rPr>
        <w:t>Fogaiba</w:t>
      </w:r>
      <w:proofErr w:type="spellEnd"/>
      <w:r w:rsidRPr="00CA094C">
        <w:rPr>
          <w:rFonts w:ascii="Noto Sans" w:hAnsi="Noto Sans" w:cs="Noto Sans"/>
          <w:b/>
          <w:bCs/>
          <w:color w:val="000000"/>
          <w:sz w:val="20"/>
          <w:lang w:val="ca-ES"/>
        </w:rPr>
        <w:t>):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FF07D6" w:rsidRPr="00CA094C" w:rsidRDefault="00EB5613" w:rsidP="00FF07D6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FF07D6" w:rsidRPr="00CA094C">
        <w:rPr>
          <w:rFonts w:ascii="Noto Sans" w:hAnsi="Noto Sans" w:cs="Noto Sans"/>
          <w:sz w:val="20"/>
          <w:szCs w:val="20"/>
        </w:rPr>
        <w:t xml:space="preserve"> Persones físiques: si n’és del cas, document que acrediti la seva representació.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color w:val="auto"/>
          <w:sz w:val="20"/>
          <w:lang w:val="ca-ES"/>
        </w:rPr>
      </w:pPr>
    </w:p>
    <w:p w:rsidR="00FF07D6" w:rsidRPr="00CA094C" w:rsidRDefault="00EB5613" w:rsidP="00FF07D6">
      <w:pPr>
        <w:pStyle w:val="codi"/>
        <w:jc w:val="both"/>
        <w:rPr>
          <w:rFonts w:ascii="Noto Sans" w:hAnsi="Noto Sans" w:cs="Noto Sans"/>
          <w:color w:val="auto"/>
          <w:sz w:val="20"/>
        </w:rPr>
      </w:pPr>
      <w:r w:rsidRPr="00CA094C">
        <w:rPr>
          <w:rFonts w:ascii="Noto Sans" w:hAnsi="Noto Sans" w:cs="Noto Sans"/>
          <w:color w:val="auto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  <w:color w:val="auto"/>
          <w:sz w:val="24"/>
          <w:szCs w:val="24"/>
        </w:rPr>
        <w:instrText xml:space="preserve"> FORMCHECKBOX </w:instrText>
      </w:r>
      <w:r>
        <w:rPr>
          <w:rFonts w:ascii="Noto Sans" w:hAnsi="Noto Sans" w:cs="Noto Sans"/>
          <w:color w:val="auto"/>
          <w:sz w:val="24"/>
          <w:szCs w:val="24"/>
        </w:rPr>
      </w:r>
      <w:r>
        <w:rPr>
          <w:rFonts w:ascii="Noto Sans" w:hAnsi="Noto Sans" w:cs="Noto Sans"/>
          <w:color w:val="auto"/>
          <w:sz w:val="24"/>
          <w:szCs w:val="24"/>
        </w:rPr>
        <w:fldChar w:fldCharType="separate"/>
      </w:r>
      <w:r w:rsidRPr="00CA094C">
        <w:rPr>
          <w:rFonts w:ascii="Noto Sans" w:hAnsi="Noto Sans" w:cs="Noto Sans"/>
          <w:color w:val="auto"/>
          <w:sz w:val="24"/>
          <w:szCs w:val="24"/>
        </w:rPr>
        <w:fldChar w:fldCharType="end"/>
      </w:r>
      <w:r w:rsidR="00FF07D6" w:rsidRPr="00CA094C">
        <w:rPr>
          <w:rFonts w:ascii="Noto Sans" w:hAnsi="Noto Sans" w:cs="Noto Sans"/>
          <w:color w:val="auto"/>
          <w:sz w:val="24"/>
          <w:szCs w:val="24"/>
        </w:rPr>
        <w:t xml:space="preserve"> </w:t>
      </w:r>
      <w:r w:rsidR="00FF07D6" w:rsidRPr="00CA094C">
        <w:rPr>
          <w:rFonts w:ascii="Noto Sans" w:hAnsi="Noto Sans" w:cs="Noto Sans"/>
          <w:color w:val="auto"/>
          <w:sz w:val="20"/>
        </w:rPr>
        <w:t xml:space="preserve">Persones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jurídiques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: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Fotocòpia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 del NIF de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l’entitat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,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dels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estatuts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socials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degudament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inscrits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 en el registre </w:t>
      </w:r>
      <w:r w:rsidR="00FF07D6" w:rsidRPr="00CA094C">
        <w:rPr>
          <w:rFonts w:ascii="Noto Sans" w:hAnsi="Noto Sans" w:cs="Noto Sans"/>
          <w:color w:val="auto"/>
          <w:sz w:val="20"/>
          <w:lang w:val="ca-ES"/>
        </w:rPr>
        <w:t>corresponent</w:t>
      </w:r>
      <w:r w:rsidR="00FF07D6" w:rsidRPr="00CA094C">
        <w:rPr>
          <w:rFonts w:ascii="Noto Sans" w:hAnsi="Noto Sans" w:cs="Noto Sans"/>
          <w:color w:val="auto"/>
          <w:sz w:val="20"/>
        </w:rPr>
        <w:t xml:space="preserve">, i del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document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 que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acrediti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 la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seva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 </w:t>
      </w:r>
      <w:proofErr w:type="spellStart"/>
      <w:r w:rsidR="00FF07D6" w:rsidRPr="00CA094C">
        <w:rPr>
          <w:rFonts w:ascii="Noto Sans" w:hAnsi="Noto Sans" w:cs="Noto Sans"/>
          <w:color w:val="auto"/>
          <w:sz w:val="20"/>
        </w:rPr>
        <w:t>representació</w:t>
      </w:r>
      <w:proofErr w:type="spellEnd"/>
      <w:r w:rsidR="00FF07D6" w:rsidRPr="00CA094C">
        <w:rPr>
          <w:rFonts w:ascii="Noto Sans" w:hAnsi="Noto Sans" w:cs="Noto Sans"/>
          <w:color w:val="auto"/>
          <w:sz w:val="20"/>
        </w:rPr>
        <w:t xml:space="preserve">. </w:t>
      </w:r>
    </w:p>
    <w:p w:rsidR="00FF07D6" w:rsidRPr="00CA094C" w:rsidRDefault="00FF07D6" w:rsidP="00FF07D6">
      <w:pPr>
        <w:jc w:val="both"/>
        <w:rPr>
          <w:rFonts w:ascii="Noto Sans" w:hAnsi="Noto Sans" w:cs="Noto Sans"/>
          <w:sz w:val="20"/>
          <w:szCs w:val="20"/>
        </w:rPr>
      </w:pPr>
    </w:p>
    <w:p w:rsidR="00FF07D6" w:rsidRPr="00CA094C" w:rsidRDefault="00EB5613" w:rsidP="00FF07D6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FF07D6" w:rsidRPr="00CA094C">
        <w:rPr>
          <w:rFonts w:ascii="Noto Sans" w:hAnsi="Noto Sans" w:cs="Noto Sans"/>
          <w:sz w:val="20"/>
          <w:szCs w:val="20"/>
        </w:rPr>
        <w:t xml:space="preserve"> Còpia del Projecte bàsic en cas de realitzar obra major.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FF07D6" w:rsidRPr="00CA094C" w:rsidRDefault="00EB5613" w:rsidP="00FF07D6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FF07D6" w:rsidRPr="00CA094C">
        <w:rPr>
          <w:rFonts w:ascii="Noto Sans" w:hAnsi="Noto Sans" w:cs="Noto Sans"/>
          <w:sz w:val="20"/>
          <w:szCs w:val="20"/>
        </w:rPr>
        <w:t xml:space="preserve"> Documentació acreditativa que l'empresa no està en crisi d'acord amb allò que disposa el Model 1 adjunt a aquesta sol·licitud.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FF07D6" w:rsidRPr="00CA094C" w:rsidRDefault="00EB5613" w:rsidP="00FF07D6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FF07D6" w:rsidRPr="00CA094C">
        <w:rPr>
          <w:rFonts w:ascii="Noto Sans" w:hAnsi="Noto Sans" w:cs="Noto Sans"/>
          <w:sz w:val="20"/>
          <w:szCs w:val="20"/>
        </w:rPr>
        <w:t xml:space="preserve"> Plànols o croquis en els quals hi figuri l'emplaçament de les inversions.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FF07D6" w:rsidRPr="00CA094C" w:rsidRDefault="00EB5613" w:rsidP="00FF07D6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FF07D6" w:rsidRPr="00CA094C">
        <w:rPr>
          <w:rFonts w:ascii="Noto Sans" w:hAnsi="Noto Sans" w:cs="Noto Sans"/>
          <w:sz w:val="20"/>
          <w:szCs w:val="20"/>
        </w:rPr>
        <w:t xml:space="preserve"> Pressuposts, factures proforma o factures de les inversions objecte de l'ajuda (3 pressuposts quan </w:t>
      </w:r>
      <w:proofErr w:type="spellStart"/>
      <w:r w:rsidR="00FF07D6" w:rsidRPr="00CA094C">
        <w:rPr>
          <w:rFonts w:ascii="Noto Sans" w:hAnsi="Noto Sans" w:cs="Noto Sans"/>
          <w:sz w:val="20"/>
          <w:szCs w:val="20"/>
        </w:rPr>
        <w:t>l'import</w:t>
      </w:r>
      <w:proofErr w:type="spellEnd"/>
      <w:r w:rsidR="00FF07D6" w:rsidRPr="00CA094C">
        <w:rPr>
          <w:rFonts w:ascii="Noto Sans" w:hAnsi="Noto Sans" w:cs="Noto Sans"/>
          <w:sz w:val="20"/>
          <w:szCs w:val="20"/>
        </w:rPr>
        <w:t xml:space="preserve"> de la despesa superi els </w:t>
      </w:r>
      <w:r w:rsidR="009C2D19">
        <w:rPr>
          <w:rFonts w:ascii="Noto Sans" w:hAnsi="Noto Sans" w:cs="Noto Sans"/>
          <w:sz w:val="20"/>
          <w:szCs w:val="20"/>
        </w:rPr>
        <w:t>40</w:t>
      </w:r>
      <w:r w:rsidR="00FF07D6" w:rsidRPr="00CA094C">
        <w:rPr>
          <w:rFonts w:ascii="Noto Sans" w:hAnsi="Noto Sans" w:cs="Noto Sans"/>
          <w:sz w:val="20"/>
          <w:szCs w:val="20"/>
        </w:rPr>
        <w:t xml:space="preserve">.000€ de cost per execució d'obra, 3 pressuposts en el cas de despesa superior a </w:t>
      </w:r>
      <w:r w:rsidR="009C2D19">
        <w:rPr>
          <w:rFonts w:ascii="Noto Sans" w:hAnsi="Noto Sans" w:cs="Noto Sans"/>
          <w:sz w:val="20"/>
          <w:szCs w:val="20"/>
        </w:rPr>
        <w:t>15</w:t>
      </w:r>
      <w:r w:rsidR="00FF07D6" w:rsidRPr="00CA094C">
        <w:rPr>
          <w:rFonts w:ascii="Noto Sans" w:hAnsi="Noto Sans" w:cs="Noto Sans"/>
          <w:sz w:val="20"/>
          <w:szCs w:val="20"/>
        </w:rPr>
        <w:t>.000€ per bens d'equip o prestació de serveis).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FF07D6" w:rsidRPr="00CA094C" w:rsidRDefault="00EB5613" w:rsidP="00FF07D6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FF07D6" w:rsidRPr="00CA094C">
        <w:rPr>
          <w:rFonts w:ascii="Noto Sans" w:hAnsi="Noto Sans" w:cs="Noto Sans"/>
          <w:sz w:val="20"/>
          <w:szCs w:val="20"/>
        </w:rPr>
        <w:t xml:space="preserve"> En el cas de compra d'edificis, certificat de taxador independent degudament acreditat i inscrit en el registre oficial, i declaració jurada del venedor per si l'edifici ha obtingut una altra subvenció nacional o comunitària en els darrers deu anys.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FF07D6" w:rsidRPr="00CA094C" w:rsidRDefault="00EB5613" w:rsidP="00FF07D6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FF07D6" w:rsidRPr="00CA094C">
        <w:rPr>
          <w:rFonts w:ascii="Noto Sans" w:hAnsi="Noto Sans" w:cs="Noto Sans"/>
          <w:sz w:val="20"/>
          <w:szCs w:val="20"/>
        </w:rPr>
        <w:t xml:space="preserve"> Sol·licitud de Llicència d'obres, si n'és el cas.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FF07D6" w:rsidRPr="00CA094C" w:rsidRDefault="00EB5613" w:rsidP="00FF07D6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FF07D6" w:rsidRPr="00CA094C">
        <w:rPr>
          <w:rFonts w:ascii="Noto Sans" w:hAnsi="Noto Sans" w:cs="Noto Sans"/>
          <w:sz w:val="20"/>
          <w:szCs w:val="20"/>
        </w:rPr>
        <w:t xml:space="preserve"> Si escau, documentació justificativa del compliment d'alguns dels supòsits d'increment del percentatge d'ajuda establerts a l'apartat 5.1 de la Convocatòria.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FF07D6" w:rsidRPr="00CA094C" w:rsidRDefault="00EB5613" w:rsidP="00FF07D6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FF07D6" w:rsidRPr="00CA094C">
        <w:rPr>
          <w:rFonts w:ascii="Noto Sans" w:hAnsi="Noto Sans" w:cs="Noto Sans"/>
          <w:sz w:val="20"/>
          <w:szCs w:val="20"/>
        </w:rPr>
        <w:t xml:space="preserve"> Si n'és el cas, documentació justificativa del compliment d'alguns dels criteris de puntuació establerts a l'apartat 7.2 de la Convocatòria.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FF07D6" w:rsidRPr="00CA094C" w:rsidRDefault="00EB5613" w:rsidP="00FF07D6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F07D6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FF07D6" w:rsidRPr="00CA094C">
        <w:rPr>
          <w:rFonts w:ascii="Noto Sans" w:hAnsi="Noto Sans" w:cs="Noto Sans"/>
          <w:sz w:val="20"/>
          <w:szCs w:val="20"/>
        </w:rPr>
        <w:t xml:space="preserve"> Memòria agronòmica d'acord amb allò que disposa el Model 2 adjunt a aquesta sol·licitud.</w:t>
      </w: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FF07D6" w:rsidRPr="00CA094C" w:rsidRDefault="00FF07D6" w:rsidP="00FF07D6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FF07D6">
      <w:pPr>
        <w:jc w:val="both"/>
        <w:rPr>
          <w:rFonts w:ascii="Noto Sans" w:hAnsi="Noto Sans" w:cs="Noto Sans"/>
          <w:b/>
          <w:bCs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br w:type="page"/>
      </w:r>
      <w:r w:rsidR="00E25A21" w:rsidRPr="00CA094C">
        <w:rPr>
          <w:rFonts w:ascii="Noto Sans" w:hAnsi="Noto Sans" w:cs="Noto Sans"/>
          <w:b/>
          <w:bCs/>
          <w:sz w:val="20"/>
          <w:szCs w:val="20"/>
        </w:rPr>
        <w:lastRenderedPageBreak/>
        <w:t>SOL·LICIT: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 xml:space="preserve">Que em sigui concedida una ajuda sobre un cost de </w:t>
      </w:r>
      <w:r w:rsidR="005732DC" w:rsidRPr="00CA094C">
        <w:rPr>
          <w:rFonts w:ascii="Noto Sans" w:hAnsi="Noto Sans" w:cs="Noto Sans"/>
          <w:b/>
          <w:sz w:val="20"/>
          <w:szCs w:val="20"/>
          <w:highlight w:val="yellow"/>
        </w:rPr>
        <w:t>______________</w:t>
      </w:r>
      <w:r w:rsidR="00F10866" w:rsidRPr="00CA094C">
        <w:rPr>
          <w:rFonts w:ascii="Noto Sans" w:hAnsi="Noto Sans" w:cs="Noto Sans"/>
          <w:b/>
          <w:sz w:val="20"/>
          <w:szCs w:val="20"/>
          <w:highlight w:val="yellow"/>
        </w:rPr>
        <w:t>____</w:t>
      </w:r>
      <w:r w:rsidR="005732DC" w:rsidRPr="00CA094C">
        <w:rPr>
          <w:rFonts w:ascii="Noto Sans" w:hAnsi="Noto Sans" w:cs="Noto Sans"/>
          <w:b/>
          <w:sz w:val="20"/>
          <w:szCs w:val="20"/>
          <w:highlight w:val="yellow"/>
        </w:rPr>
        <w:t>__</w:t>
      </w:r>
      <w:r w:rsidRPr="00CA094C">
        <w:rPr>
          <w:rFonts w:ascii="Noto Sans" w:hAnsi="Noto Sans" w:cs="Noto Sans"/>
          <w:b/>
          <w:sz w:val="20"/>
          <w:szCs w:val="20"/>
        </w:rPr>
        <w:t>EUROS</w:t>
      </w:r>
      <w:r w:rsidRPr="00CA094C">
        <w:rPr>
          <w:rFonts w:ascii="Noto Sans" w:hAnsi="Noto Sans" w:cs="Noto Sans"/>
          <w:sz w:val="20"/>
          <w:szCs w:val="20"/>
        </w:rPr>
        <w:t xml:space="preserve"> per a dur a terme el projecte d’inversió denominat </w:t>
      </w:r>
      <w:r w:rsidR="00F10866" w:rsidRPr="00CA094C">
        <w:rPr>
          <w:rFonts w:ascii="Noto Sans" w:hAnsi="Noto Sans" w:cs="Noto Sans"/>
          <w:sz w:val="20"/>
          <w:szCs w:val="20"/>
        </w:rPr>
        <w:t>___________________________________________________________________________</w:t>
      </w:r>
      <w:r w:rsidRPr="00CA094C">
        <w:rPr>
          <w:rFonts w:ascii="Noto Sans" w:hAnsi="Noto Sans" w:cs="Noto Sans"/>
          <w:sz w:val="20"/>
          <w:szCs w:val="20"/>
        </w:rPr>
        <w:t xml:space="preserve">, el qual es durà a terme al municipi de </w:t>
      </w:r>
      <w:r w:rsidR="00A21D9B" w:rsidRPr="00CA094C">
        <w:rPr>
          <w:rFonts w:ascii="Noto Sans" w:hAnsi="Noto Sans" w:cs="Noto Sans"/>
          <w:sz w:val="20"/>
          <w:szCs w:val="20"/>
        </w:rPr>
        <w:t>__________________________</w:t>
      </w:r>
      <w:r w:rsidRPr="00CA094C">
        <w:rPr>
          <w:rFonts w:ascii="Noto Sans" w:hAnsi="Noto Sans" w:cs="Noto Sans"/>
          <w:sz w:val="20"/>
          <w:szCs w:val="20"/>
        </w:rPr>
        <w:t xml:space="preserve">de la comunitat autònoma de les Illes Balears, amb data prevista de </w:t>
      </w:r>
      <w:r w:rsidRPr="00CA094C">
        <w:rPr>
          <w:rFonts w:ascii="Noto Sans" w:hAnsi="Noto Sans" w:cs="Noto Sans"/>
          <w:b/>
          <w:sz w:val="20"/>
          <w:szCs w:val="20"/>
        </w:rPr>
        <w:t>començament de la inversió:</w:t>
      </w:r>
      <w:r w:rsidR="005732DC" w:rsidRPr="00CA094C">
        <w:rPr>
          <w:rFonts w:ascii="Noto Sans" w:hAnsi="Noto Sans" w:cs="Noto Sans"/>
          <w:sz w:val="20"/>
          <w:szCs w:val="20"/>
        </w:rPr>
        <w:t xml:space="preserve"> </w:t>
      </w:r>
      <w:r w:rsidR="005732DC" w:rsidRPr="00CA094C">
        <w:rPr>
          <w:rFonts w:ascii="Noto Sans" w:hAnsi="Noto Sans" w:cs="Noto Sans"/>
          <w:sz w:val="20"/>
          <w:szCs w:val="20"/>
          <w:highlight w:val="yellow"/>
        </w:rPr>
        <w:t>__________________</w:t>
      </w:r>
      <w:r w:rsidR="005732DC" w:rsidRPr="00CA094C">
        <w:rPr>
          <w:rFonts w:ascii="Noto Sans" w:hAnsi="Noto Sans" w:cs="Noto Sans"/>
          <w:sz w:val="20"/>
          <w:szCs w:val="20"/>
        </w:rPr>
        <w:t xml:space="preserve"> i d’</w:t>
      </w:r>
      <w:r w:rsidR="005732DC" w:rsidRPr="00CA094C">
        <w:rPr>
          <w:rFonts w:ascii="Noto Sans" w:hAnsi="Noto Sans" w:cs="Noto Sans"/>
          <w:b/>
          <w:sz w:val="20"/>
          <w:szCs w:val="20"/>
        </w:rPr>
        <w:t xml:space="preserve">acabament de la inversió: </w:t>
      </w:r>
      <w:r w:rsidR="005732DC" w:rsidRPr="00CA094C">
        <w:rPr>
          <w:rFonts w:ascii="Noto Sans" w:hAnsi="Noto Sans" w:cs="Noto Sans"/>
          <w:sz w:val="20"/>
          <w:szCs w:val="20"/>
          <w:highlight w:val="yellow"/>
        </w:rPr>
        <w:t>________________</w:t>
      </w:r>
      <w:r w:rsidRPr="00CA094C">
        <w:rPr>
          <w:rFonts w:ascii="Noto Sans" w:hAnsi="Noto Sans" w:cs="Noto Sans"/>
          <w:sz w:val="20"/>
          <w:szCs w:val="20"/>
        </w:rPr>
        <w:t xml:space="preserve"> .</w:t>
      </w:r>
    </w:p>
    <w:p w:rsidR="00E25A21" w:rsidRPr="00CA094C" w:rsidRDefault="00E25A21" w:rsidP="00980CA9">
      <w:pPr>
        <w:pStyle w:val="codi"/>
        <w:jc w:val="both"/>
        <w:rPr>
          <w:rFonts w:ascii="Noto Sans" w:hAnsi="Noto Sans" w:cs="Noto Sans"/>
          <w:color w:val="auto"/>
          <w:sz w:val="20"/>
          <w:lang w:val="ca-ES"/>
        </w:rPr>
      </w:pPr>
    </w:p>
    <w:p w:rsidR="00115B70" w:rsidRPr="00CA094C" w:rsidRDefault="00115B70" w:rsidP="00115B70">
      <w:pPr>
        <w:rPr>
          <w:rFonts w:ascii="Noto Sans" w:hAnsi="Noto Sans" w:cs="Noto Sans"/>
          <w:b/>
          <w:caps/>
          <w:sz w:val="20"/>
        </w:rPr>
      </w:pPr>
      <w:r w:rsidRPr="00CA094C">
        <w:rPr>
          <w:rFonts w:ascii="Noto Sans" w:hAnsi="Noto Sans" w:cs="Noto Sans"/>
          <w:b/>
          <w:caps/>
          <w:sz w:val="20"/>
        </w:rPr>
        <w:t>DADES DE LA INVERSIÓ</w:t>
      </w:r>
    </w:p>
    <w:tbl>
      <w:tblPr>
        <w:tblpPr w:leftFromText="141" w:rightFromText="141" w:vertAnchor="text" w:horzAnchor="margin" w:tblpY="144"/>
        <w:tblW w:w="1008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28"/>
        <w:gridCol w:w="5001"/>
        <w:gridCol w:w="2859"/>
      </w:tblGrid>
      <w:tr w:rsidR="00115B70" w:rsidRPr="00CA094C" w:rsidTr="00115B70">
        <w:tc>
          <w:tcPr>
            <w:tcW w:w="7229" w:type="dxa"/>
            <w:gridSpan w:val="2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</w:tcPr>
          <w:p w:rsidR="00115B70" w:rsidRPr="00CA094C" w:rsidRDefault="00115B70" w:rsidP="00115B70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>Adreça: localització geogràfica de la inversió</w:t>
            </w:r>
          </w:p>
        </w:tc>
        <w:tc>
          <w:tcPr>
            <w:tcW w:w="285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115B70" w:rsidRPr="00CA094C" w:rsidRDefault="00115B70" w:rsidP="00115B70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>Localitat:</w:t>
            </w:r>
          </w:p>
          <w:p w:rsidR="00115B70" w:rsidRPr="00CA094C" w:rsidRDefault="00115B70" w:rsidP="00115B70">
            <w:pPr>
              <w:rPr>
                <w:rFonts w:ascii="Noto Sans" w:hAnsi="Noto Sans" w:cs="Noto Sans"/>
                <w:sz w:val="20"/>
              </w:rPr>
            </w:pPr>
          </w:p>
        </w:tc>
      </w:tr>
      <w:tr w:rsidR="00115B70" w:rsidRPr="00CA094C" w:rsidTr="00115B70">
        <w:tc>
          <w:tcPr>
            <w:tcW w:w="222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115B70" w:rsidRPr="00CA094C" w:rsidRDefault="00115B70" w:rsidP="00115B70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 xml:space="preserve"> Municipi:</w:t>
            </w:r>
          </w:p>
          <w:p w:rsidR="00115B70" w:rsidRPr="00CA094C" w:rsidRDefault="00115B70" w:rsidP="00115B70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5001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115B70" w:rsidRPr="00CA094C" w:rsidRDefault="00115B70" w:rsidP="00115B70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>Província:</w:t>
            </w:r>
          </w:p>
          <w:p w:rsidR="00115B70" w:rsidRPr="00CA094C" w:rsidRDefault="00115B70" w:rsidP="00115B70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285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115B70" w:rsidRPr="00CA094C" w:rsidRDefault="00115B70" w:rsidP="00115B70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>Codi Postal:</w:t>
            </w:r>
          </w:p>
          <w:p w:rsidR="00115B70" w:rsidRPr="00CA094C" w:rsidRDefault="00115B70" w:rsidP="00115B70">
            <w:pPr>
              <w:rPr>
                <w:rFonts w:ascii="Noto Sans" w:hAnsi="Noto Sans" w:cs="Noto Sans"/>
                <w:sz w:val="20"/>
              </w:rPr>
            </w:pPr>
          </w:p>
        </w:tc>
      </w:tr>
    </w:tbl>
    <w:p w:rsidR="00115B70" w:rsidRPr="00CA094C" w:rsidRDefault="00115B70" w:rsidP="00115B70">
      <w:pPr>
        <w:rPr>
          <w:rFonts w:ascii="Noto Sans" w:hAnsi="Noto Sans" w:cs="Noto Sans"/>
          <w:b/>
          <w:caps/>
          <w:sz w:val="20"/>
        </w:rPr>
      </w:pPr>
    </w:p>
    <w:p w:rsidR="00980CA9" w:rsidRPr="00CA094C" w:rsidRDefault="00980CA9" w:rsidP="00980CA9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pStyle w:val="codi"/>
        <w:jc w:val="both"/>
        <w:rPr>
          <w:rFonts w:ascii="Noto Sans" w:hAnsi="Noto Sans" w:cs="Noto Sans"/>
          <w:b/>
          <w:bCs/>
          <w:color w:val="000000"/>
          <w:sz w:val="20"/>
          <w:lang w:val="ca-ES"/>
        </w:rPr>
      </w:pPr>
      <w:r w:rsidRPr="00CA094C">
        <w:rPr>
          <w:rFonts w:ascii="Noto Sans" w:hAnsi="Noto Sans" w:cs="Noto Sans"/>
          <w:b/>
          <w:bCs/>
          <w:color w:val="000000"/>
          <w:sz w:val="20"/>
          <w:lang w:val="ca-ES"/>
        </w:rPr>
        <w:t>CARACTERÍSTIQUES DE LA INVERSIÓ: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25A21">
      <w:pPr>
        <w:numPr>
          <w:ilvl w:val="0"/>
          <w:numId w:val="6"/>
        </w:num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  <w:u w:val="single"/>
        </w:rPr>
        <w:t>OBJECTIU DE LA INVERSIÓ</w:t>
      </w:r>
      <w:r w:rsidR="005A0306" w:rsidRPr="00CA094C">
        <w:rPr>
          <w:rFonts w:ascii="Noto Sans" w:hAnsi="Noto Sans" w:cs="Noto Sans"/>
          <w:sz w:val="20"/>
          <w:szCs w:val="20"/>
        </w:rPr>
        <w:t>: (el projecte ha de perseguir, com a mínim, un dels següents)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B5613">
      <w:pPr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E25A21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E25A21" w:rsidRPr="00CA094C">
        <w:rPr>
          <w:rFonts w:ascii="Noto Sans" w:hAnsi="Noto Sans" w:cs="Noto Sans"/>
          <w:sz w:val="20"/>
          <w:szCs w:val="20"/>
        </w:rPr>
        <w:t xml:space="preserve"> Millorar el rendiment, la competitivitat i el desenvolupament econòmic.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B5613">
      <w:pPr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E25A21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E25A21" w:rsidRPr="00CA094C">
        <w:rPr>
          <w:rFonts w:ascii="Noto Sans" w:hAnsi="Noto Sans" w:cs="Noto Sans"/>
          <w:sz w:val="20"/>
          <w:szCs w:val="20"/>
        </w:rPr>
        <w:t xml:space="preserve"> Fomentar els productes de qualitat.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B5613">
      <w:pPr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E25A21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E25A21" w:rsidRPr="00CA094C">
        <w:rPr>
          <w:rFonts w:ascii="Noto Sans" w:hAnsi="Noto Sans" w:cs="Noto Sans"/>
          <w:sz w:val="20"/>
          <w:szCs w:val="20"/>
        </w:rPr>
        <w:t xml:space="preserve"> Afavorir la innovació i el respecte al medi ambient, la seguretat laboral, la higiene, el benestar animal i millorar les ràtios de sostenibilitat social, econòmica i ambiental.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541289">
      <w:pPr>
        <w:pStyle w:val="codi"/>
        <w:jc w:val="both"/>
        <w:rPr>
          <w:rFonts w:ascii="Noto Sans" w:hAnsi="Noto Sans" w:cs="Noto Sans"/>
          <w:sz w:val="20"/>
          <w:lang w:val="ca-ES"/>
        </w:rPr>
      </w:pPr>
      <w:r w:rsidRPr="00CA094C">
        <w:rPr>
          <w:rFonts w:ascii="Noto Sans" w:hAnsi="Noto Sans" w:cs="Noto Sans"/>
          <w:sz w:val="20"/>
          <w:lang w:val="ca-ES"/>
        </w:rPr>
        <w:br w:type="page"/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bCs/>
          <w:color w:val="000000"/>
          <w:sz w:val="20"/>
          <w:lang w:val="ca-ES"/>
        </w:rPr>
      </w:pPr>
      <w:r w:rsidRPr="00CA094C">
        <w:rPr>
          <w:rFonts w:ascii="Noto Sans" w:hAnsi="Noto Sans" w:cs="Noto Sans"/>
          <w:b/>
          <w:bCs/>
          <w:color w:val="000000"/>
          <w:sz w:val="20"/>
          <w:lang w:val="ca-ES"/>
        </w:rPr>
        <w:lastRenderedPageBreak/>
        <w:t>PUNTUACIÓ:</w:t>
      </w:r>
      <w:r w:rsidR="005A0306" w:rsidRPr="00CA094C">
        <w:rPr>
          <w:rFonts w:ascii="Noto Sans" w:hAnsi="Noto Sans" w:cs="Noto Sans"/>
          <w:b/>
          <w:bCs/>
          <w:color w:val="000000"/>
          <w:sz w:val="20"/>
          <w:lang w:val="ca-ES"/>
        </w:rPr>
        <w:t xml:space="preserve"> </w:t>
      </w:r>
      <w:r w:rsidR="005A0306" w:rsidRPr="00CA094C">
        <w:rPr>
          <w:rFonts w:ascii="Noto Sans" w:hAnsi="Noto Sans" w:cs="Noto Sans"/>
          <w:bCs/>
          <w:color w:val="000000"/>
          <w:sz w:val="20"/>
          <w:lang w:val="ca-ES"/>
        </w:rPr>
        <w:t>(només marcar si es compleix un dels següents criteris, es pot deixar sens</w:t>
      </w:r>
      <w:r w:rsidR="008E45E0" w:rsidRPr="00CA094C">
        <w:rPr>
          <w:rFonts w:ascii="Noto Sans" w:hAnsi="Noto Sans" w:cs="Noto Sans"/>
          <w:bCs/>
          <w:color w:val="000000"/>
          <w:sz w:val="20"/>
          <w:lang w:val="ca-ES"/>
        </w:rPr>
        <w:t>e marcar)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B5613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21D9B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A21D9B" w:rsidRPr="00CA094C">
        <w:rPr>
          <w:rFonts w:ascii="Noto Sans" w:hAnsi="Noto Sans" w:cs="Noto Sans"/>
          <w:sz w:val="20"/>
          <w:szCs w:val="20"/>
        </w:rPr>
        <w:t xml:space="preserve"> </w:t>
      </w:r>
      <w:r w:rsidR="00500D48">
        <w:rPr>
          <w:rFonts w:ascii="Noto Sans" w:hAnsi="Noto Sans" w:cs="Noto Sans"/>
          <w:sz w:val="20"/>
          <w:szCs w:val="20"/>
        </w:rPr>
        <w:t>a)</w:t>
      </w:r>
      <w:r w:rsidR="001505CE">
        <w:rPr>
          <w:rFonts w:ascii="Noto Sans" w:hAnsi="Noto Sans" w:cs="Noto Sans"/>
          <w:sz w:val="20"/>
          <w:szCs w:val="20"/>
        </w:rPr>
        <w:t>El beneficiari és una PIME: 5p.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E25A21" w:rsidRPr="00CA094C" w:rsidRDefault="00EB5613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21D9B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A21D9B" w:rsidRPr="00CA094C">
        <w:rPr>
          <w:rFonts w:ascii="Noto Sans" w:hAnsi="Noto Sans" w:cs="Noto Sans"/>
          <w:sz w:val="20"/>
          <w:szCs w:val="20"/>
        </w:rPr>
        <w:t xml:space="preserve"> </w:t>
      </w:r>
      <w:r w:rsidR="00500D48">
        <w:rPr>
          <w:rFonts w:ascii="Noto Sans" w:hAnsi="Noto Sans" w:cs="Noto Sans"/>
          <w:sz w:val="20"/>
          <w:szCs w:val="20"/>
        </w:rPr>
        <w:t>b)</w:t>
      </w:r>
      <w:r w:rsidR="00541289" w:rsidRPr="00CA094C">
        <w:rPr>
          <w:rFonts w:ascii="Noto Sans" w:hAnsi="Noto Sans" w:cs="Noto Sans"/>
          <w:sz w:val="20"/>
          <w:szCs w:val="20"/>
        </w:rPr>
        <w:t xml:space="preserve">El beneficiari és titular d’una explotació </w:t>
      </w:r>
      <w:r w:rsidR="001505CE">
        <w:rPr>
          <w:rFonts w:ascii="Noto Sans" w:hAnsi="Noto Sans" w:cs="Noto Sans"/>
          <w:sz w:val="20"/>
          <w:szCs w:val="20"/>
        </w:rPr>
        <w:t>agrària: 5p.</w:t>
      </w:r>
      <w:r w:rsidR="00541289" w:rsidRPr="00CA094C">
        <w:rPr>
          <w:rFonts w:ascii="Noto Sans" w:hAnsi="Noto Sans" w:cs="Noto Sans"/>
          <w:sz w:val="20"/>
          <w:szCs w:val="20"/>
        </w:rPr>
        <w:t>.</w:t>
      </w:r>
    </w:p>
    <w:p w:rsidR="00E25A21" w:rsidRPr="00CA094C" w:rsidRDefault="00E25A21">
      <w:pPr>
        <w:pStyle w:val="codi"/>
        <w:jc w:val="both"/>
        <w:rPr>
          <w:rFonts w:ascii="Noto Sans" w:hAnsi="Noto Sans" w:cs="Noto Sans"/>
          <w:sz w:val="20"/>
          <w:lang w:val="ca-ES"/>
        </w:rPr>
      </w:pPr>
    </w:p>
    <w:p w:rsidR="00CF3CE3" w:rsidRDefault="00EB5613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A21D9B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A21D9B" w:rsidRPr="00CA094C">
        <w:rPr>
          <w:rFonts w:ascii="Noto Sans" w:hAnsi="Noto Sans" w:cs="Noto Sans"/>
          <w:sz w:val="20"/>
          <w:szCs w:val="20"/>
        </w:rPr>
        <w:t xml:space="preserve"> </w:t>
      </w:r>
      <w:r w:rsidR="00500D48">
        <w:rPr>
          <w:rFonts w:ascii="Noto Sans" w:hAnsi="Noto Sans" w:cs="Noto Sans"/>
          <w:sz w:val="20"/>
          <w:szCs w:val="20"/>
        </w:rPr>
        <w:t>c)</w:t>
      </w:r>
      <w:r w:rsidR="00541289" w:rsidRPr="00CA094C">
        <w:rPr>
          <w:rFonts w:ascii="Noto Sans" w:hAnsi="Noto Sans" w:cs="Noto Sans"/>
          <w:sz w:val="20"/>
          <w:szCs w:val="20"/>
        </w:rPr>
        <w:t>El benefic</w:t>
      </w:r>
      <w:r w:rsidR="001505CE">
        <w:rPr>
          <w:rFonts w:ascii="Noto Sans" w:hAnsi="Noto Sans" w:cs="Noto Sans"/>
          <w:sz w:val="20"/>
          <w:szCs w:val="20"/>
        </w:rPr>
        <w:t>iari és una cooperativa</w:t>
      </w:r>
      <w:r w:rsidR="00CF3CE3">
        <w:rPr>
          <w:rFonts w:ascii="Noto Sans" w:hAnsi="Noto Sans" w:cs="Noto Sans"/>
          <w:sz w:val="20"/>
          <w:szCs w:val="20"/>
        </w:rPr>
        <w:t>: 10 p.</w:t>
      </w:r>
    </w:p>
    <w:p w:rsidR="00CF3CE3" w:rsidRDefault="00CF3CE3">
      <w:pPr>
        <w:jc w:val="both"/>
        <w:rPr>
          <w:rFonts w:ascii="Noto Sans" w:hAnsi="Noto Sans" w:cs="Noto Sans"/>
          <w:sz w:val="20"/>
          <w:szCs w:val="20"/>
        </w:rPr>
      </w:pPr>
    </w:p>
    <w:p w:rsidR="00E25A21" w:rsidRDefault="00EB5613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CF3CE3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CF3CE3" w:rsidRPr="00CA094C">
        <w:rPr>
          <w:rFonts w:ascii="Noto Sans" w:hAnsi="Noto Sans" w:cs="Noto Sans"/>
          <w:sz w:val="20"/>
          <w:szCs w:val="20"/>
        </w:rPr>
        <w:t xml:space="preserve"> </w:t>
      </w:r>
      <w:r w:rsidR="00500D48">
        <w:rPr>
          <w:rFonts w:ascii="Noto Sans" w:hAnsi="Noto Sans" w:cs="Noto Sans"/>
          <w:sz w:val="20"/>
          <w:szCs w:val="20"/>
        </w:rPr>
        <w:t>d)</w:t>
      </w:r>
      <w:r w:rsidR="00CF3CE3" w:rsidRPr="00CA094C">
        <w:rPr>
          <w:rFonts w:ascii="Noto Sans" w:hAnsi="Noto Sans" w:cs="Noto Sans"/>
          <w:sz w:val="20"/>
          <w:szCs w:val="20"/>
        </w:rPr>
        <w:t>El benefic</w:t>
      </w:r>
      <w:r w:rsidR="00CF3CE3">
        <w:rPr>
          <w:rFonts w:ascii="Noto Sans" w:hAnsi="Noto Sans" w:cs="Noto Sans"/>
          <w:sz w:val="20"/>
          <w:szCs w:val="20"/>
        </w:rPr>
        <w:t xml:space="preserve">iari és una </w:t>
      </w:r>
      <w:r w:rsidR="001505CE">
        <w:rPr>
          <w:rFonts w:ascii="Noto Sans" w:hAnsi="Noto Sans" w:cs="Noto Sans"/>
          <w:sz w:val="20"/>
          <w:szCs w:val="20"/>
        </w:rPr>
        <w:t xml:space="preserve">SAT: </w:t>
      </w:r>
      <w:r w:rsidR="001B17B2">
        <w:rPr>
          <w:rFonts w:ascii="Noto Sans" w:hAnsi="Noto Sans" w:cs="Noto Sans"/>
          <w:sz w:val="20"/>
          <w:szCs w:val="20"/>
        </w:rPr>
        <w:t>5p.</w:t>
      </w:r>
    </w:p>
    <w:p w:rsidR="00CF3CE3" w:rsidRDefault="00CF3CE3">
      <w:pPr>
        <w:jc w:val="both"/>
        <w:rPr>
          <w:rFonts w:ascii="Noto Sans" w:hAnsi="Noto Sans" w:cs="Noto Sans"/>
          <w:sz w:val="20"/>
          <w:szCs w:val="20"/>
        </w:rPr>
      </w:pPr>
    </w:p>
    <w:p w:rsidR="00CF3CE3" w:rsidRDefault="00EB5613" w:rsidP="00CF3CE3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CF3CE3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CF3CE3" w:rsidRPr="00CA094C">
        <w:rPr>
          <w:rFonts w:ascii="Noto Sans" w:hAnsi="Noto Sans" w:cs="Noto Sans"/>
          <w:sz w:val="20"/>
          <w:szCs w:val="20"/>
        </w:rPr>
        <w:t xml:space="preserve"> </w:t>
      </w:r>
      <w:r w:rsidR="00B518CC">
        <w:rPr>
          <w:rFonts w:ascii="Noto Sans" w:hAnsi="Noto Sans" w:cs="Noto Sans"/>
          <w:sz w:val="20"/>
          <w:szCs w:val="20"/>
        </w:rPr>
        <w:t>e</w:t>
      </w:r>
      <w:r w:rsidR="00500D48">
        <w:rPr>
          <w:rFonts w:ascii="Noto Sans" w:hAnsi="Noto Sans" w:cs="Noto Sans"/>
          <w:sz w:val="20"/>
          <w:szCs w:val="20"/>
        </w:rPr>
        <w:t>)</w:t>
      </w:r>
      <w:r w:rsidR="00CF3CE3">
        <w:rPr>
          <w:rFonts w:ascii="Noto Sans" w:hAnsi="Noto Sans" w:cs="Noto Sans"/>
          <w:sz w:val="20"/>
          <w:szCs w:val="20"/>
        </w:rPr>
        <w:t>La persona</w:t>
      </w:r>
      <w:r w:rsidR="00CF3CE3" w:rsidRPr="00CA094C">
        <w:rPr>
          <w:rFonts w:ascii="Noto Sans" w:hAnsi="Noto Sans" w:cs="Noto Sans"/>
          <w:sz w:val="20"/>
          <w:szCs w:val="20"/>
        </w:rPr>
        <w:t xml:space="preserve"> benefic</w:t>
      </w:r>
      <w:r w:rsidR="00CF3CE3">
        <w:rPr>
          <w:rFonts w:ascii="Noto Sans" w:hAnsi="Noto Sans" w:cs="Noto Sans"/>
          <w:sz w:val="20"/>
          <w:szCs w:val="20"/>
        </w:rPr>
        <w:t>iària està reconeguda com una OPFH: 5 p.</w:t>
      </w:r>
    </w:p>
    <w:p w:rsidR="00CF3CE3" w:rsidRPr="00CA094C" w:rsidRDefault="00CF3CE3">
      <w:pPr>
        <w:jc w:val="both"/>
        <w:rPr>
          <w:rFonts w:ascii="Noto Sans" w:hAnsi="Noto Sans" w:cs="Noto Sans"/>
          <w:sz w:val="20"/>
          <w:szCs w:val="20"/>
        </w:rPr>
      </w:pPr>
    </w:p>
    <w:p w:rsidR="00CF3CE3" w:rsidRDefault="00EB5613" w:rsidP="00CF3CE3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CF3CE3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CF3CE3" w:rsidRPr="00CA094C">
        <w:rPr>
          <w:rFonts w:ascii="Noto Sans" w:hAnsi="Noto Sans" w:cs="Noto Sans"/>
          <w:sz w:val="20"/>
          <w:szCs w:val="20"/>
        </w:rPr>
        <w:t xml:space="preserve"> </w:t>
      </w:r>
      <w:r w:rsidR="00B518CC">
        <w:rPr>
          <w:rFonts w:ascii="Noto Sans" w:hAnsi="Noto Sans" w:cs="Noto Sans"/>
          <w:sz w:val="20"/>
          <w:szCs w:val="20"/>
        </w:rPr>
        <w:t>f</w:t>
      </w:r>
      <w:r w:rsidR="00500D48">
        <w:rPr>
          <w:rFonts w:ascii="Noto Sans" w:hAnsi="Noto Sans" w:cs="Noto Sans"/>
          <w:sz w:val="20"/>
          <w:szCs w:val="20"/>
        </w:rPr>
        <w:t>)</w:t>
      </w:r>
      <w:r w:rsidR="00CF3CE3">
        <w:rPr>
          <w:rFonts w:ascii="Noto Sans" w:hAnsi="Noto Sans" w:cs="Noto Sans"/>
          <w:sz w:val="20"/>
          <w:szCs w:val="20"/>
        </w:rPr>
        <w:t>La persona</w:t>
      </w:r>
      <w:r w:rsidR="00CF3CE3" w:rsidRPr="00CA094C">
        <w:rPr>
          <w:rFonts w:ascii="Noto Sans" w:hAnsi="Noto Sans" w:cs="Noto Sans"/>
          <w:sz w:val="20"/>
          <w:szCs w:val="20"/>
        </w:rPr>
        <w:t xml:space="preserve"> benefic</w:t>
      </w:r>
      <w:r w:rsidR="00CF3CE3">
        <w:rPr>
          <w:rFonts w:ascii="Noto Sans" w:hAnsi="Noto Sans" w:cs="Noto Sans"/>
          <w:sz w:val="20"/>
          <w:szCs w:val="20"/>
        </w:rPr>
        <w:t>iària és sòcia d’una entitat d’interès prioritària: 5 p.</w:t>
      </w:r>
    </w:p>
    <w:p w:rsidR="00CF3CE3" w:rsidRDefault="00CF3CE3" w:rsidP="00CF3CE3">
      <w:pPr>
        <w:jc w:val="both"/>
        <w:rPr>
          <w:rFonts w:ascii="Noto Sans" w:hAnsi="Noto Sans" w:cs="Noto Sans"/>
          <w:sz w:val="20"/>
          <w:szCs w:val="20"/>
        </w:rPr>
      </w:pPr>
    </w:p>
    <w:p w:rsidR="00CF3CE3" w:rsidRDefault="00EB5613" w:rsidP="00CF3CE3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CF3CE3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CF3CE3" w:rsidRPr="00CA094C">
        <w:rPr>
          <w:rFonts w:ascii="Noto Sans" w:hAnsi="Noto Sans" w:cs="Noto Sans"/>
          <w:sz w:val="20"/>
          <w:szCs w:val="20"/>
        </w:rPr>
        <w:t xml:space="preserve"> </w:t>
      </w:r>
      <w:r w:rsidR="00B518CC">
        <w:rPr>
          <w:rFonts w:ascii="Noto Sans" w:hAnsi="Noto Sans" w:cs="Noto Sans"/>
          <w:sz w:val="20"/>
          <w:szCs w:val="20"/>
        </w:rPr>
        <w:t>g</w:t>
      </w:r>
      <w:r w:rsidR="00500D48">
        <w:rPr>
          <w:rFonts w:ascii="Noto Sans" w:hAnsi="Noto Sans" w:cs="Noto Sans"/>
          <w:sz w:val="20"/>
          <w:szCs w:val="20"/>
        </w:rPr>
        <w:t>)</w:t>
      </w:r>
      <w:r w:rsidR="00CF3CE3">
        <w:rPr>
          <w:rFonts w:ascii="Noto Sans" w:hAnsi="Noto Sans" w:cs="Noto Sans"/>
          <w:sz w:val="20"/>
          <w:szCs w:val="20"/>
        </w:rPr>
        <w:t>La persona</w:t>
      </w:r>
      <w:r w:rsidR="00CF3CE3" w:rsidRPr="00CA094C">
        <w:rPr>
          <w:rFonts w:ascii="Noto Sans" w:hAnsi="Noto Sans" w:cs="Noto Sans"/>
          <w:sz w:val="20"/>
          <w:szCs w:val="20"/>
        </w:rPr>
        <w:t xml:space="preserve"> benefic</w:t>
      </w:r>
      <w:r w:rsidR="00CF3CE3">
        <w:rPr>
          <w:rFonts w:ascii="Noto Sans" w:hAnsi="Noto Sans" w:cs="Noto Sans"/>
          <w:sz w:val="20"/>
          <w:szCs w:val="20"/>
        </w:rPr>
        <w:t>iària és una unió d’organitzacions de productors :10 p.</w:t>
      </w:r>
    </w:p>
    <w:p w:rsidR="00CF3CE3" w:rsidRDefault="00CF3CE3" w:rsidP="00CF3CE3">
      <w:pPr>
        <w:jc w:val="both"/>
        <w:rPr>
          <w:rFonts w:ascii="Noto Sans" w:hAnsi="Noto Sans" w:cs="Noto Sans"/>
          <w:sz w:val="20"/>
          <w:szCs w:val="20"/>
        </w:rPr>
      </w:pPr>
    </w:p>
    <w:p w:rsidR="00541289" w:rsidRPr="00CA094C" w:rsidRDefault="00EB5613" w:rsidP="00541289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41289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541289" w:rsidRPr="00CA094C">
        <w:rPr>
          <w:rFonts w:ascii="Noto Sans" w:hAnsi="Noto Sans" w:cs="Noto Sans"/>
          <w:sz w:val="20"/>
          <w:szCs w:val="20"/>
        </w:rPr>
        <w:t xml:space="preserve"> </w:t>
      </w:r>
      <w:r w:rsidR="00B518CC">
        <w:rPr>
          <w:rFonts w:ascii="Noto Sans" w:hAnsi="Noto Sans" w:cs="Noto Sans"/>
          <w:sz w:val="20"/>
          <w:szCs w:val="20"/>
        </w:rPr>
        <w:t>h</w:t>
      </w:r>
      <w:r w:rsidR="00500D48">
        <w:rPr>
          <w:rFonts w:ascii="Noto Sans" w:hAnsi="Noto Sans" w:cs="Noto Sans"/>
          <w:sz w:val="20"/>
          <w:szCs w:val="20"/>
        </w:rPr>
        <w:t>)</w:t>
      </w:r>
      <w:r w:rsidR="00541289" w:rsidRPr="00CA094C">
        <w:rPr>
          <w:rFonts w:ascii="Noto Sans" w:hAnsi="Noto Sans" w:cs="Noto Sans"/>
          <w:sz w:val="20"/>
          <w:szCs w:val="20"/>
        </w:rPr>
        <w:t>Les produccions i/o matèries primeres emprades estan e</w:t>
      </w:r>
      <w:r w:rsidR="001B17B2">
        <w:rPr>
          <w:rFonts w:ascii="Noto Sans" w:hAnsi="Noto Sans" w:cs="Noto Sans"/>
          <w:sz w:val="20"/>
          <w:szCs w:val="20"/>
        </w:rPr>
        <w:t>mparedes en marques de qualitat: 10p.</w:t>
      </w:r>
    </w:p>
    <w:p w:rsidR="00541289" w:rsidRPr="00CA094C" w:rsidRDefault="00541289" w:rsidP="00F10866">
      <w:pPr>
        <w:pStyle w:val="codi"/>
        <w:ind w:left="284"/>
        <w:jc w:val="both"/>
        <w:rPr>
          <w:rFonts w:ascii="Noto Sans" w:hAnsi="Noto Sans" w:cs="Noto Sans"/>
          <w:sz w:val="20"/>
          <w:lang w:val="ca-ES"/>
        </w:rPr>
      </w:pPr>
    </w:p>
    <w:p w:rsidR="00541289" w:rsidRPr="00CA094C" w:rsidRDefault="00EB5613" w:rsidP="00541289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41289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541289" w:rsidRPr="00CA094C">
        <w:rPr>
          <w:rFonts w:ascii="Noto Sans" w:hAnsi="Noto Sans" w:cs="Noto Sans"/>
          <w:sz w:val="20"/>
          <w:szCs w:val="20"/>
        </w:rPr>
        <w:t xml:space="preserve"> </w:t>
      </w:r>
      <w:r w:rsidR="00B518CC">
        <w:rPr>
          <w:rFonts w:ascii="Noto Sans" w:hAnsi="Noto Sans" w:cs="Noto Sans"/>
          <w:sz w:val="20"/>
          <w:szCs w:val="20"/>
        </w:rPr>
        <w:t>i</w:t>
      </w:r>
      <w:r w:rsidR="00500D48">
        <w:rPr>
          <w:rFonts w:ascii="Noto Sans" w:hAnsi="Noto Sans" w:cs="Noto Sans"/>
          <w:sz w:val="20"/>
          <w:szCs w:val="20"/>
        </w:rPr>
        <w:t>)</w:t>
      </w:r>
      <w:r w:rsidR="00541289" w:rsidRPr="00CA094C">
        <w:rPr>
          <w:rFonts w:ascii="Noto Sans" w:hAnsi="Noto Sans" w:cs="Noto Sans"/>
          <w:sz w:val="20"/>
          <w:szCs w:val="20"/>
        </w:rPr>
        <w:t>Inversions orientades a la mil</w:t>
      </w:r>
      <w:r w:rsidR="001B17B2">
        <w:rPr>
          <w:rFonts w:ascii="Noto Sans" w:hAnsi="Noto Sans" w:cs="Noto Sans"/>
          <w:sz w:val="20"/>
          <w:szCs w:val="20"/>
        </w:rPr>
        <w:t>lora de l’eficiència energètica: 5p.</w:t>
      </w:r>
    </w:p>
    <w:p w:rsidR="00541289" w:rsidRPr="00CA094C" w:rsidRDefault="00541289" w:rsidP="00F10866">
      <w:pPr>
        <w:pStyle w:val="codi"/>
        <w:ind w:left="284"/>
        <w:jc w:val="both"/>
        <w:rPr>
          <w:rFonts w:ascii="Noto Sans" w:hAnsi="Noto Sans" w:cs="Noto Sans"/>
          <w:sz w:val="20"/>
          <w:lang w:val="ca-ES"/>
        </w:rPr>
      </w:pPr>
    </w:p>
    <w:p w:rsidR="00541289" w:rsidRPr="00CA094C" w:rsidRDefault="00EB5613" w:rsidP="00541289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41289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541289" w:rsidRPr="00CA094C">
        <w:rPr>
          <w:rFonts w:ascii="Noto Sans" w:hAnsi="Noto Sans" w:cs="Noto Sans"/>
          <w:sz w:val="20"/>
          <w:szCs w:val="20"/>
        </w:rPr>
        <w:t xml:space="preserve"> </w:t>
      </w:r>
      <w:r w:rsidR="00B518CC">
        <w:rPr>
          <w:rFonts w:ascii="Noto Sans" w:hAnsi="Noto Sans" w:cs="Noto Sans"/>
          <w:sz w:val="20"/>
          <w:szCs w:val="20"/>
        </w:rPr>
        <w:t>j</w:t>
      </w:r>
      <w:r w:rsidR="00500D48">
        <w:rPr>
          <w:rFonts w:ascii="Noto Sans" w:hAnsi="Noto Sans" w:cs="Noto Sans"/>
          <w:sz w:val="20"/>
          <w:szCs w:val="20"/>
        </w:rPr>
        <w:t>)</w:t>
      </w:r>
      <w:r w:rsidR="00541289" w:rsidRPr="00CA094C">
        <w:rPr>
          <w:rFonts w:ascii="Noto Sans" w:hAnsi="Noto Sans" w:cs="Noto Sans"/>
          <w:sz w:val="20"/>
          <w:szCs w:val="20"/>
        </w:rPr>
        <w:t>Inversions que millorin</w:t>
      </w:r>
      <w:r w:rsidR="001B17B2">
        <w:rPr>
          <w:rFonts w:ascii="Noto Sans" w:hAnsi="Noto Sans" w:cs="Noto Sans"/>
          <w:sz w:val="20"/>
          <w:szCs w:val="20"/>
        </w:rPr>
        <w:t xml:space="preserve"> la competitivitat de l’empresa:</w:t>
      </w:r>
      <w:r w:rsidR="00CF3CE3">
        <w:rPr>
          <w:rFonts w:ascii="Noto Sans" w:hAnsi="Noto Sans" w:cs="Noto Sans"/>
          <w:sz w:val="20"/>
          <w:szCs w:val="20"/>
        </w:rPr>
        <w:t>2</w:t>
      </w:r>
      <w:r w:rsidR="001B17B2">
        <w:rPr>
          <w:rFonts w:ascii="Noto Sans" w:hAnsi="Noto Sans" w:cs="Noto Sans"/>
          <w:sz w:val="20"/>
          <w:szCs w:val="20"/>
        </w:rPr>
        <w:t>5p.</w:t>
      </w:r>
    </w:p>
    <w:p w:rsidR="00541289" w:rsidRPr="00CA094C" w:rsidRDefault="00541289" w:rsidP="00F10866">
      <w:pPr>
        <w:pStyle w:val="codi"/>
        <w:ind w:left="284"/>
        <w:jc w:val="both"/>
        <w:rPr>
          <w:rFonts w:ascii="Noto Sans" w:hAnsi="Noto Sans" w:cs="Noto Sans"/>
          <w:sz w:val="20"/>
          <w:lang w:val="ca-ES"/>
        </w:rPr>
      </w:pPr>
    </w:p>
    <w:p w:rsidR="00541289" w:rsidRPr="00CA094C" w:rsidRDefault="00EB5613" w:rsidP="00541289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41289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541289" w:rsidRPr="00CA094C">
        <w:rPr>
          <w:rFonts w:ascii="Noto Sans" w:hAnsi="Noto Sans" w:cs="Noto Sans"/>
          <w:sz w:val="20"/>
          <w:szCs w:val="20"/>
        </w:rPr>
        <w:t xml:space="preserve"> </w:t>
      </w:r>
      <w:r w:rsidR="00B518CC">
        <w:rPr>
          <w:rFonts w:ascii="Noto Sans" w:hAnsi="Noto Sans" w:cs="Noto Sans"/>
          <w:sz w:val="20"/>
          <w:szCs w:val="20"/>
        </w:rPr>
        <w:t>k</w:t>
      </w:r>
      <w:r w:rsidR="00500D48">
        <w:rPr>
          <w:rFonts w:ascii="Noto Sans" w:hAnsi="Noto Sans" w:cs="Noto Sans"/>
          <w:sz w:val="20"/>
          <w:szCs w:val="20"/>
        </w:rPr>
        <w:t>)</w:t>
      </w:r>
      <w:r w:rsidR="00541289" w:rsidRPr="00CA094C">
        <w:rPr>
          <w:rFonts w:ascii="Noto Sans" w:hAnsi="Noto Sans" w:cs="Noto Sans"/>
          <w:sz w:val="20"/>
          <w:szCs w:val="20"/>
        </w:rPr>
        <w:t xml:space="preserve">Inversions destinades a minimitzar </w:t>
      </w:r>
      <w:r w:rsidR="008A4CED">
        <w:rPr>
          <w:rFonts w:ascii="Noto Sans" w:hAnsi="Noto Sans" w:cs="Noto Sans"/>
          <w:sz w:val="20"/>
          <w:szCs w:val="20"/>
        </w:rPr>
        <w:t>el i</w:t>
      </w:r>
      <w:r w:rsidR="00541289" w:rsidRPr="00CA094C">
        <w:rPr>
          <w:rFonts w:ascii="Noto Sans" w:hAnsi="Noto Sans" w:cs="Noto Sans"/>
          <w:sz w:val="20"/>
          <w:szCs w:val="20"/>
        </w:rPr>
        <w:t>mpacte ambi</w:t>
      </w:r>
      <w:r w:rsidR="001B17B2">
        <w:rPr>
          <w:rFonts w:ascii="Noto Sans" w:hAnsi="Noto Sans" w:cs="Noto Sans"/>
          <w:sz w:val="20"/>
          <w:szCs w:val="20"/>
        </w:rPr>
        <w:t>en</w:t>
      </w:r>
      <w:r w:rsidR="00CF3CE3">
        <w:rPr>
          <w:rFonts w:ascii="Noto Sans" w:hAnsi="Noto Sans" w:cs="Noto Sans"/>
          <w:sz w:val="20"/>
          <w:szCs w:val="20"/>
        </w:rPr>
        <w:t>tal de l’activitat productiva:5 p.</w:t>
      </w:r>
    </w:p>
    <w:p w:rsidR="00541289" w:rsidRPr="00CA094C" w:rsidRDefault="00541289" w:rsidP="00F10866">
      <w:pPr>
        <w:pStyle w:val="codi"/>
        <w:ind w:left="284"/>
        <w:jc w:val="both"/>
        <w:rPr>
          <w:rFonts w:ascii="Noto Sans" w:hAnsi="Noto Sans" w:cs="Noto Sans"/>
          <w:sz w:val="20"/>
          <w:lang w:val="ca-ES"/>
        </w:rPr>
      </w:pPr>
    </w:p>
    <w:p w:rsidR="00541289" w:rsidRPr="00CA094C" w:rsidRDefault="00EB5613" w:rsidP="00541289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41289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541289" w:rsidRPr="00CA094C">
        <w:rPr>
          <w:rFonts w:ascii="Noto Sans" w:hAnsi="Noto Sans" w:cs="Noto Sans"/>
          <w:sz w:val="20"/>
          <w:szCs w:val="20"/>
        </w:rPr>
        <w:t xml:space="preserve"> </w:t>
      </w:r>
      <w:r w:rsidR="00B518CC">
        <w:rPr>
          <w:rFonts w:ascii="Noto Sans" w:hAnsi="Noto Sans" w:cs="Noto Sans"/>
          <w:sz w:val="20"/>
          <w:szCs w:val="20"/>
        </w:rPr>
        <w:t>l</w:t>
      </w:r>
      <w:r w:rsidR="00500D48">
        <w:rPr>
          <w:rFonts w:ascii="Noto Sans" w:hAnsi="Noto Sans" w:cs="Noto Sans"/>
          <w:sz w:val="20"/>
          <w:szCs w:val="20"/>
        </w:rPr>
        <w:t>)</w:t>
      </w:r>
      <w:r w:rsidR="00541289" w:rsidRPr="00CA094C">
        <w:rPr>
          <w:rFonts w:ascii="Noto Sans" w:hAnsi="Noto Sans" w:cs="Noto Sans"/>
          <w:sz w:val="20"/>
          <w:szCs w:val="20"/>
        </w:rPr>
        <w:t>Inversions realitzade</w:t>
      </w:r>
      <w:r w:rsidR="001B17B2">
        <w:rPr>
          <w:rFonts w:ascii="Noto Sans" w:hAnsi="Noto Sans" w:cs="Noto Sans"/>
          <w:sz w:val="20"/>
          <w:szCs w:val="20"/>
        </w:rPr>
        <w:t>s en el sector dels fruits secs: 5p.</w:t>
      </w:r>
    </w:p>
    <w:p w:rsidR="00541289" w:rsidRPr="00CA094C" w:rsidRDefault="00541289" w:rsidP="00F10866">
      <w:pPr>
        <w:pStyle w:val="codi"/>
        <w:ind w:left="284"/>
        <w:jc w:val="both"/>
        <w:rPr>
          <w:rFonts w:ascii="Noto Sans" w:hAnsi="Noto Sans" w:cs="Noto Sans"/>
          <w:sz w:val="20"/>
          <w:lang w:val="ca-ES"/>
        </w:rPr>
      </w:pPr>
    </w:p>
    <w:p w:rsidR="00541289" w:rsidRDefault="00EB5613" w:rsidP="00541289">
      <w:pPr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41289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541289" w:rsidRPr="00CA094C">
        <w:rPr>
          <w:rFonts w:ascii="Noto Sans" w:hAnsi="Noto Sans" w:cs="Noto Sans"/>
          <w:sz w:val="20"/>
          <w:szCs w:val="20"/>
        </w:rPr>
        <w:t xml:space="preserve"> </w:t>
      </w:r>
      <w:r w:rsidR="00B518CC">
        <w:rPr>
          <w:rFonts w:ascii="Noto Sans" w:hAnsi="Noto Sans" w:cs="Noto Sans"/>
          <w:sz w:val="20"/>
          <w:szCs w:val="20"/>
        </w:rPr>
        <w:t>m</w:t>
      </w:r>
      <w:r w:rsidR="00500D48">
        <w:rPr>
          <w:rFonts w:ascii="Noto Sans" w:hAnsi="Noto Sans" w:cs="Noto Sans"/>
          <w:sz w:val="20"/>
          <w:szCs w:val="20"/>
        </w:rPr>
        <w:t>)</w:t>
      </w:r>
      <w:r w:rsidR="001B17B2">
        <w:rPr>
          <w:rFonts w:ascii="Noto Sans" w:hAnsi="Noto Sans" w:cs="Noto Sans"/>
          <w:sz w:val="20"/>
          <w:szCs w:val="20"/>
        </w:rPr>
        <w:t>Percentatge de producció local transformada i/co</w:t>
      </w:r>
      <w:r w:rsidR="00CF3CE3">
        <w:rPr>
          <w:rFonts w:ascii="Noto Sans" w:hAnsi="Noto Sans" w:cs="Noto Sans"/>
          <w:sz w:val="20"/>
          <w:szCs w:val="20"/>
        </w:rPr>
        <w:t>mercialitzada major o igual al 5</w:t>
      </w:r>
      <w:r w:rsidR="001B17B2">
        <w:rPr>
          <w:rFonts w:ascii="Noto Sans" w:hAnsi="Noto Sans" w:cs="Noto Sans"/>
          <w:sz w:val="20"/>
          <w:szCs w:val="20"/>
        </w:rPr>
        <w:t>0%: 20p.</w:t>
      </w:r>
    </w:p>
    <w:p w:rsidR="001B17B2" w:rsidRDefault="001B17B2" w:rsidP="00541289">
      <w:pPr>
        <w:jc w:val="both"/>
        <w:rPr>
          <w:rFonts w:ascii="Noto Sans" w:hAnsi="Noto Sans" w:cs="Noto Sans"/>
          <w:sz w:val="20"/>
          <w:szCs w:val="20"/>
        </w:rPr>
      </w:pPr>
    </w:p>
    <w:p w:rsidR="001B17B2" w:rsidRPr="00CA094C" w:rsidRDefault="00EB5613" w:rsidP="001B17B2">
      <w:pPr>
        <w:ind w:left="426" w:hanging="426"/>
        <w:jc w:val="both"/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B17B2" w:rsidRPr="00CA094C">
        <w:rPr>
          <w:rFonts w:ascii="Noto Sans" w:hAnsi="Noto Sans" w:cs="Noto Sans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CA094C">
        <w:rPr>
          <w:rFonts w:ascii="Noto Sans" w:hAnsi="Noto Sans" w:cs="Noto Sans"/>
          <w:sz w:val="20"/>
          <w:szCs w:val="20"/>
        </w:rPr>
        <w:fldChar w:fldCharType="end"/>
      </w:r>
      <w:r w:rsidR="001B17B2">
        <w:rPr>
          <w:rFonts w:ascii="Noto Sans" w:hAnsi="Noto Sans" w:cs="Noto Sans"/>
          <w:sz w:val="20"/>
          <w:szCs w:val="20"/>
        </w:rPr>
        <w:t xml:space="preserve"> </w:t>
      </w:r>
      <w:r w:rsidR="00B518CC">
        <w:rPr>
          <w:rFonts w:ascii="Noto Sans" w:hAnsi="Noto Sans" w:cs="Noto Sans"/>
          <w:sz w:val="20"/>
          <w:szCs w:val="20"/>
        </w:rPr>
        <w:t>n</w:t>
      </w:r>
      <w:r w:rsidR="00500D48">
        <w:rPr>
          <w:rFonts w:ascii="Noto Sans" w:hAnsi="Noto Sans" w:cs="Noto Sans"/>
          <w:sz w:val="20"/>
          <w:szCs w:val="20"/>
        </w:rPr>
        <w:t>)</w:t>
      </w:r>
      <w:r w:rsidR="001B17B2">
        <w:rPr>
          <w:rFonts w:ascii="Noto Sans" w:hAnsi="Noto Sans" w:cs="Noto Sans"/>
          <w:sz w:val="20"/>
          <w:szCs w:val="20"/>
        </w:rPr>
        <w:t>Percentatge de producció local transformada i/o comercialitzada major</w:t>
      </w:r>
      <w:r w:rsidR="00CF3CE3">
        <w:rPr>
          <w:rFonts w:ascii="Noto Sans" w:hAnsi="Noto Sans" w:cs="Noto Sans"/>
          <w:sz w:val="20"/>
          <w:szCs w:val="20"/>
        </w:rPr>
        <w:t xml:space="preserve"> o igual al 25% i menor del 50%</w:t>
      </w:r>
      <w:r w:rsidR="001B17B2">
        <w:rPr>
          <w:rFonts w:ascii="Noto Sans" w:hAnsi="Noto Sans" w:cs="Noto Sans"/>
          <w:sz w:val="20"/>
          <w:szCs w:val="20"/>
        </w:rPr>
        <w:t>: 10p.</w:t>
      </w:r>
    </w:p>
    <w:p w:rsidR="008A4CED" w:rsidRPr="00CC6AC4" w:rsidRDefault="008A4CED" w:rsidP="008A4CED">
      <w:pPr>
        <w:pStyle w:val="codi"/>
        <w:ind w:left="284"/>
        <w:jc w:val="both"/>
        <w:rPr>
          <w:rFonts w:ascii="LegacySanITCBoo" w:hAnsi="LegacySanITCBoo"/>
          <w:b/>
          <w:i/>
          <w:color w:val="auto"/>
          <w:sz w:val="22"/>
          <w:szCs w:val="22"/>
          <w:lang w:val="ca-ES"/>
        </w:rPr>
      </w:pPr>
      <w:r w:rsidRPr="00CC6AC4">
        <w:rPr>
          <w:rFonts w:ascii="LegacySanITCBoo" w:hAnsi="LegacySanITCBoo"/>
          <w:b/>
          <w:i/>
          <w:color w:val="auto"/>
          <w:sz w:val="22"/>
          <w:szCs w:val="22"/>
          <w:lang w:val="ca-ES"/>
        </w:rPr>
        <w:t xml:space="preserve">Definicions i aclariments: </w:t>
      </w:r>
    </w:p>
    <w:p w:rsidR="00500D48" w:rsidRDefault="008A4CED" w:rsidP="00027313">
      <w:pPr>
        <w:pStyle w:val="codi"/>
        <w:ind w:left="284"/>
        <w:rPr>
          <w:rFonts w:ascii="LegacySanITCBoo" w:hAnsi="LegacySanITCBoo"/>
          <w:b/>
          <w:i/>
          <w:color w:val="FF0000"/>
          <w:sz w:val="22"/>
          <w:szCs w:val="22"/>
          <w:lang w:val="ca-ES"/>
        </w:rPr>
      </w:pPr>
      <w:r w:rsidRPr="00CC6AC4">
        <w:rPr>
          <w:rFonts w:ascii="LegacySanITCBoo" w:hAnsi="LegacySanITCBoo"/>
          <w:i/>
          <w:color w:val="auto"/>
          <w:sz w:val="22"/>
          <w:szCs w:val="22"/>
          <w:lang w:val="ca-ES"/>
        </w:rPr>
        <w:t xml:space="preserve">-‘Puntuació’: les sol·licituds s'atendran en funció de la màxima puntuació obtinguda, d’acord amb la publicació en el BOIB </w:t>
      </w:r>
    </w:p>
    <w:p w:rsidR="00500D48" w:rsidRDefault="00717A5D" w:rsidP="00500D48">
      <w:pPr>
        <w:widowControl/>
        <w:suppressAutoHyphens w:val="0"/>
        <w:autoSpaceDE w:val="0"/>
        <w:autoSpaceDN w:val="0"/>
        <w:adjustRightInd w:val="0"/>
        <w:ind w:left="284"/>
        <w:rPr>
          <w:rFonts w:ascii="LegacySanITCBoo" w:hAnsi="LegacySanITCBoo"/>
          <w:bCs/>
          <w:i/>
          <w:sz w:val="22"/>
          <w:szCs w:val="22"/>
        </w:rPr>
      </w:pPr>
      <w:r>
        <w:rPr>
          <w:rFonts w:ascii="LegacySanITCBoo" w:hAnsi="LegacySanITCBoo"/>
          <w:bCs/>
          <w:i/>
          <w:sz w:val="22"/>
          <w:szCs w:val="22"/>
        </w:rPr>
        <w:t>(e)(g</w:t>
      </w:r>
      <w:r w:rsidR="00500D48">
        <w:rPr>
          <w:rFonts w:ascii="LegacySanITCBoo" w:hAnsi="LegacySanITCBoo"/>
          <w:bCs/>
          <w:i/>
          <w:sz w:val="22"/>
          <w:szCs w:val="22"/>
        </w:rPr>
        <w:t>) Puntuacions no acumulables.</w:t>
      </w:r>
    </w:p>
    <w:p w:rsidR="008A4CED" w:rsidRPr="00483BAD" w:rsidRDefault="00717A5D" w:rsidP="00027313">
      <w:pPr>
        <w:pStyle w:val="codi"/>
        <w:ind w:left="284"/>
        <w:rPr>
          <w:rFonts w:ascii="LegacySanITCBoo" w:hAnsi="LegacySanITCBoo"/>
          <w:i/>
          <w:color w:val="auto"/>
          <w:sz w:val="22"/>
          <w:szCs w:val="22"/>
          <w:lang w:val="ca-ES"/>
        </w:rPr>
      </w:pPr>
      <w:r>
        <w:rPr>
          <w:rFonts w:ascii="LegacySanITCBoo" w:hAnsi="LegacySanITCBoo"/>
          <w:b/>
          <w:i/>
          <w:color w:val="FF0000"/>
          <w:sz w:val="22"/>
          <w:szCs w:val="22"/>
          <w:lang w:val="ca-ES"/>
        </w:rPr>
        <w:t>(h</w:t>
      </w:r>
      <w:r w:rsidR="00500D48">
        <w:rPr>
          <w:rFonts w:ascii="LegacySanITCBoo" w:hAnsi="LegacySanITCBoo"/>
          <w:b/>
          <w:i/>
          <w:color w:val="FF0000"/>
          <w:sz w:val="22"/>
          <w:szCs w:val="22"/>
          <w:lang w:val="ca-ES"/>
        </w:rPr>
        <w:t>)</w:t>
      </w:r>
      <w:r w:rsidR="00500D48">
        <w:rPr>
          <w:rFonts w:ascii="LegacySanITCBoo" w:hAnsi="LegacySanITCBoo"/>
          <w:i/>
          <w:color w:val="auto"/>
          <w:sz w:val="22"/>
          <w:szCs w:val="22"/>
          <w:lang w:val="ca-ES"/>
        </w:rPr>
        <w:t>-</w:t>
      </w:r>
      <w:r w:rsidR="008A4CED" w:rsidRPr="00483BAD">
        <w:rPr>
          <w:rFonts w:ascii="LegacySanITCBoo" w:hAnsi="LegacySanITCBoo"/>
          <w:i/>
          <w:color w:val="auto"/>
          <w:sz w:val="22"/>
          <w:szCs w:val="22"/>
          <w:lang w:val="ca-ES"/>
        </w:rPr>
        <w:t>-‘Marca de qualitat’: únicament podran obtenir aquesta puntuació les produccions o productes emparats per Denominacions d’Origen, Indicacions Geogràfiques Protegides,</w:t>
      </w:r>
      <w:r w:rsidR="008A4CED">
        <w:rPr>
          <w:rFonts w:ascii="LegacySanITCBoo" w:hAnsi="LegacySanITCBoo"/>
          <w:i/>
          <w:color w:val="auto"/>
          <w:sz w:val="22"/>
          <w:szCs w:val="22"/>
          <w:lang w:val="ca-ES"/>
        </w:rPr>
        <w:t xml:space="preserve">i/o Marques de Garantia de productes agraris reconegudes per </w:t>
      </w:r>
      <w:proofErr w:type="spellStart"/>
      <w:r w:rsidR="008A4CED">
        <w:rPr>
          <w:rFonts w:ascii="LegacySanITCBoo" w:hAnsi="LegacySanITCBoo"/>
          <w:i/>
          <w:color w:val="auto"/>
          <w:sz w:val="22"/>
          <w:szCs w:val="22"/>
          <w:lang w:val="ca-ES"/>
        </w:rPr>
        <w:t>l’IQUA</w:t>
      </w:r>
      <w:proofErr w:type="spellEnd"/>
      <w:r w:rsidR="008A4CED">
        <w:rPr>
          <w:rFonts w:ascii="LegacySanITCBoo" w:hAnsi="LegacySanITCBoo"/>
          <w:i/>
          <w:color w:val="auto"/>
          <w:sz w:val="22"/>
          <w:szCs w:val="22"/>
          <w:lang w:val="ca-ES"/>
        </w:rPr>
        <w:t xml:space="preserve"> (Institut de Qualitat Agroalimentària de les Illes Balears).</w:t>
      </w:r>
    </w:p>
    <w:p w:rsidR="008A4CED" w:rsidRPr="00583192" w:rsidRDefault="00717A5D" w:rsidP="00027313">
      <w:pPr>
        <w:pStyle w:val="codi"/>
        <w:ind w:left="284"/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</w:pPr>
      <w:r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lastRenderedPageBreak/>
        <w:t>-(i)(k</w:t>
      </w:r>
      <w:r w:rsidR="00500D48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)</w:t>
      </w:r>
      <w:r w:rsidR="008A4CED" w:rsidRPr="00CC6AC4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-Per demostrar la millora energètica* y la minimització de</w:t>
      </w:r>
      <w:r w:rsidR="008A4CED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l i</w:t>
      </w:r>
      <w:r w:rsidR="008A4CED" w:rsidRPr="00CC6AC4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 xml:space="preserve">mpacte ambiental* serà necessari aportar un certificat signat per un </w:t>
      </w:r>
      <w:r w:rsidR="008A4CED" w:rsidRPr="00583192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enginyer tècnic superior competent, i per obtenir la puntuació almenys el 50% del cost total de les inversions serà per complir aquest objectiu. Les plaques solars a edificacions existents es consider</w:t>
      </w:r>
      <w:r w:rsidR="008A4CED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e</w:t>
      </w:r>
      <w:r w:rsidR="008A4CED" w:rsidRPr="00583192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 xml:space="preserve">n millora </w:t>
      </w:r>
      <w:r w:rsidR="008A4CED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d’</w:t>
      </w:r>
      <w:r w:rsidR="008A4CED" w:rsidRPr="00583192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 xml:space="preserve">impacte ambiental. </w:t>
      </w:r>
      <w:r w:rsidR="008A4CED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Les noves construccions es considera que n</w:t>
      </w:r>
      <w:r w:rsidR="008A4CED" w:rsidRPr="00583192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o pod</w:t>
      </w:r>
      <w:r w:rsidR="008A4CED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e</w:t>
      </w:r>
      <w:r w:rsidR="008A4CED" w:rsidRPr="00583192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 xml:space="preserve">n obtenir </w:t>
      </w:r>
      <w:r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les puntuacions (i) i (k</w:t>
      </w:r>
      <w:r w:rsidR="008A4CED">
        <w:rPr>
          <w:rFonts w:ascii="LegacySanITCBoo" w:eastAsia="Times New Roman" w:hAnsi="LegacySanITCBoo" w:cs="TimesNewRomanPSMT"/>
          <w:i/>
          <w:color w:val="auto"/>
          <w:kern w:val="0"/>
          <w:sz w:val="22"/>
          <w:szCs w:val="22"/>
          <w:lang w:val="ca-ES" w:eastAsia="es-ES" w:bidi="ar-SA"/>
        </w:rPr>
        <w:t>).</w:t>
      </w:r>
    </w:p>
    <w:p w:rsidR="00027313" w:rsidRDefault="00717A5D" w:rsidP="00027313">
      <w:pPr>
        <w:widowControl/>
        <w:suppressAutoHyphens w:val="0"/>
        <w:autoSpaceDE w:val="0"/>
        <w:autoSpaceDN w:val="0"/>
        <w:adjustRightInd w:val="0"/>
        <w:ind w:left="284"/>
        <w:rPr>
          <w:rFonts w:ascii="LegacySanITCBoo" w:hAnsi="LegacySanITCBoo"/>
          <w:bCs/>
          <w:i/>
          <w:sz w:val="22"/>
          <w:szCs w:val="22"/>
        </w:rPr>
      </w:pPr>
      <w:r>
        <w:rPr>
          <w:rFonts w:ascii="LegacySanITCBoo" w:hAnsi="LegacySanITCBoo"/>
          <w:bCs/>
          <w:i/>
          <w:sz w:val="22"/>
          <w:szCs w:val="22"/>
        </w:rPr>
        <w:t>(m)(n</w:t>
      </w:r>
      <w:r w:rsidR="008A4CED" w:rsidRPr="00583192">
        <w:rPr>
          <w:rFonts w:ascii="LegacySanITCBoo" w:hAnsi="LegacySanITCBoo"/>
          <w:bCs/>
          <w:i/>
          <w:sz w:val="22"/>
          <w:szCs w:val="22"/>
        </w:rPr>
        <w:t>)-</w:t>
      </w:r>
      <w:r w:rsidR="008A4CED">
        <w:rPr>
          <w:rFonts w:ascii="LegacySanITCBoo" w:hAnsi="LegacySanITCBoo"/>
          <w:bCs/>
          <w:i/>
          <w:sz w:val="22"/>
          <w:szCs w:val="22"/>
        </w:rPr>
        <w:t xml:space="preserve">Puntuacions no acumulables. </w:t>
      </w:r>
      <w:r w:rsidR="008A4CED" w:rsidRPr="00583192">
        <w:rPr>
          <w:rFonts w:ascii="LegacySanITCBoo" w:hAnsi="LegacySanITCBoo"/>
          <w:bCs/>
          <w:i/>
          <w:sz w:val="22"/>
          <w:szCs w:val="22"/>
        </w:rPr>
        <w:t xml:space="preserve">Per obtenir la puntuació d’incidència en el sector productor local, s’han de donar les dades en termes de quantitat (tones o kg) </w:t>
      </w:r>
      <w:r w:rsidR="008A4CED">
        <w:rPr>
          <w:rFonts w:ascii="LegacySanITCBoo" w:hAnsi="LegacySanITCBoo"/>
          <w:bCs/>
          <w:i/>
          <w:sz w:val="22"/>
          <w:szCs w:val="22"/>
        </w:rPr>
        <w:t>distingint la</w:t>
      </w:r>
      <w:r w:rsidR="008A4CED" w:rsidRPr="00583192">
        <w:rPr>
          <w:rFonts w:ascii="LegacySanITCBoo" w:hAnsi="LegacySanITCBoo"/>
          <w:bCs/>
          <w:i/>
          <w:sz w:val="22"/>
          <w:szCs w:val="22"/>
        </w:rPr>
        <w:t xml:space="preserve"> matèria prima local emprada</w:t>
      </w:r>
      <w:r w:rsidR="008A4CED">
        <w:rPr>
          <w:rFonts w:ascii="LegacySanITCBoo" w:hAnsi="LegacySanITCBoo"/>
          <w:bCs/>
          <w:i/>
          <w:sz w:val="22"/>
          <w:szCs w:val="22"/>
        </w:rPr>
        <w:t xml:space="preserve"> (IB) de</w:t>
      </w:r>
      <w:r w:rsidR="008A4CED" w:rsidRPr="00583192">
        <w:rPr>
          <w:rFonts w:ascii="LegacySanITCBoo" w:hAnsi="LegacySanITCBoo"/>
          <w:bCs/>
          <w:i/>
          <w:sz w:val="22"/>
          <w:szCs w:val="22"/>
        </w:rPr>
        <w:t xml:space="preserve"> la matèria prima que no sigui de les Illes Balears</w:t>
      </w:r>
      <w:r w:rsidR="008A4CED">
        <w:rPr>
          <w:rFonts w:ascii="LegacySanITCBoo" w:hAnsi="LegacySanITCBoo"/>
          <w:bCs/>
          <w:i/>
          <w:sz w:val="22"/>
          <w:szCs w:val="22"/>
        </w:rPr>
        <w:t xml:space="preserve"> (UE o no UE)</w:t>
      </w:r>
      <w:r w:rsidR="008A4CED" w:rsidRPr="00583192">
        <w:rPr>
          <w:rFonts w:ascii="LegacySanITCBoo" w:hAnsi="LegacySanITCBoo"/>
          <w:bCs/>
          <w:i/>
          <w:sz w:val="22"/>
          <w:szCs w:val="22"/>
        </w:rPr>
        <w:t>, complimentant el quadre “matèries primes”, subjecte a comprovacions</w:t>
      </w:r>
      <w:r w:rsidR="008A4CED">
        <w:rPr>
          <w:rFonts w:ascii="LegacySanITCBoo" w:hAnsi="LegacySanITCBoo"/>
          <w:bCs/>
          <w:i/>
          <w:sz w:val="22"/>
          <w:szCs w:val="22"/>
        </w:rPr>
        <w:t xml:space="preserve"> o requeriments documentals</w:t>
      </w:r>
      <w:r w:rsidR="008A4CED" w:rsidRPr="00583192">
        <w:rPr>
          <w:rFonts w:ascii="LegacySanITCBoo" w:hAnsi="LegacySanITCBoo"/>
          <w:bCs/>
          <w:i/>
          <w:sz w:val="22"/>
          <w:szCs w:val="22"/>
        </w:rPr>
        <w:t xml:space="preserve"> </w:t>
      </w:r>
      <w:r w:rsidR="008A4CED">
        <w:rPr>
          <w:rFonts w:ascii="LegacySanITCBoo" w:hAnsi="LegacySanITCBoo"/>
          <w:bCs/>
          <w:i/>
          <w:sz w:val="22"/>
          <w:szCs w:val="22"/>
        </w:rPr>
        <w:t>per part del FOGAIBA.</w:t>
      </w:r>
    </w:p>
    <w:p w:rsidR="00500D48" w:rsidRPr="00583192" w:rsidRDefault="00717A5D" w:rsidP="00500D48">
      <w:pPr>
        <w:widowControl/>
        <w:suppressAutoHyphens w:val="0"/>
        <w:autoSpaceDE w:val="0"/>
        <w:autoSpaceDN w:val="0"/>
        <w:adjustRightInd w:val="0"/>
        <w:ind w:left="284"/>
        <w:rPr>
          <w:rFonts w:ascii="LegacySanITCBoo" w:hAnsi="LegacySanITCBoo"/>
          <w:bCs/>
          <w:i/>
          <w:sz w:val="22"/>
          <w:szCs w:val="22"/>
        </w:rPr>
      </w:pPr>
      <w:r>
        <w:rPr>
          <w:rFonts w:ascii="LegacySanITCBoo" w:hAnsi="LegacySanITCBoo"/>
          <w:bCs/>
          <w:i/>
          <w:sz w:val="22"/>
          <w:szCs w:val="22"/>
        </w:rPr>
        <w:t>(l</w:t>
      </w:r>
      <w:r w:rsidR="00500D48" w:rsidRPr="00583192">
        <w:rPr>
          <w:rFonts w:ascii="LegacySanITCBoo" w:hAnsi="LegacySanITCBoo"/>
          <w:bCs/>
          <w:i/>
          <w:sz w:val="22"/>
          <w:szCs w:val="22"/>
        </w:rPr>
        <w:t>)-Es considerarà que la garrofa pertany al sector dels fruits secs.</w:t>
      </w:r>
    </w:p>
    <w:p w:rsidR="00500D48" w:rsidRDefault="00500D48" w:rsidP="00027313">
      <w:pPr>
        <w:widowControl/>
        <w:suppressAutoHyphens w:val="0"/>
        <w:autoSpaceDE w:val="0"/>
        <w:autoSpaceDN w:val="0"/>
        <w:adjustRightInd w:val="0"/>
        <w:ind w:left="284"/>
        <w:rPr>
          <w:rFonts w:ascii="LegacySanITCBoo" w:hAnsi="LegacySanITCBoo"/>
          <w:bCs/>
          <w:i/>
          <w:sz w:val="22"/>
          <w:szCs w:val="22"/>
        </w:rPr>
        <w:sectPr w:rsidR="00500D48">
          <w:pgSz w:w="11905" w:h="16837"/>
          <w:pgMar w:top="3047" w:right="1134" w:bottom="2878" w:left="1134" w:header="540" w:footer="1129" w:gutter="0"/>
          <w:cols w:space="720"/>
          <w:docGrid w:linePitch="312" w:charSpace="-6145"/>
        </w:sectPr>
      </w:pPr>
    </w:p>
    <w:p w:rsidR="00E25A21" w:rsidRPr="00CA094C" w:rsidRDefault="00E25A21">
      <w:pPr>
        <w:pStyle w:val="codi"/>
        <w:rPr>
          <w:rFonts w:ascii="Noto Sans" w:hAnsi="Noto Sans" w:cs="Noto Sans"/>
          <w:b/>
          <w:bCs/>
          <w:color w:val="000000"/>
          <w:sz w:val="20"/>
          <w:lang w:val="ca-ES"/>
        </w:rPr>
      </w:pPr>
      <w:r w:rsidRPr="00CA094C">
        <w:rPr>
          <w:rFonts w:ascii="Noto Sans" w:hAnsi="Noto Sans" w:cs="Noto Sans"/>
          <w:b/>
          <w:bCs/>
          <w:color w:val="000000"/>
          <w:sz w:val="20"/>
          <w:lang w:val="ca-ES"/>
        </w:rPr>
        <w:lastRenderedPageBreak/>
        <w:t>INVERSIONS:</w:t>
      </w:r>
      <w:r w:rsidR="00706BD5" w:rsidRPr="00CA094C">
        <w:rPr>
          <w:rFonts w:ascii="Noto Sans" w:hAnsi="Noto Sans" w:cs="Noto Sans"/>
          <w:b/>
          <w:bCs/>
          <w:color w:val="000000"/>
          <w:sz w:val="20"/>
          <w:lang w:val="ca-ES"/>
        </w:rPr>
        <w:t xml:space="preserve"> </w:t>
      </w:r>
    </w:p>
    <w:tbl>
      <w:tblPr>
        <w:tblW w:w="15417" w:type="dxa"/>
        <w:tblInd w:w="-4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14"/>
        <w:gridCol w:w="3007"/>
        <w:gridCol w:w="4502"/>
        <w:gridCol w:w="1278"/>
        <w:gridCol w:w="1564"/>
        <w:gridCol w:w="1417"/>
        <w:gridCol w:w="1560"/>
        <w:gridCol w:w="1275"/>
      </w:tblGrid>
      <w:tr w:rsidR="00796510" w:rsidRPr="00CA094C" w:rsidTr="00706BD5">
        <w:tc>
          <w:tcPr>
            <w:tcW w:w="96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6510" w:rsidRPr="00CA094C" w:rsidRDefault="00796510" w:rsidP="00706BD5">
            <w:pPr>
              <w:jc w:val="center"/>
              <w:rPr>
                <w:rFonts w:ascii="Noto Sans" w:hAnsi="Noto Sans" w:cs="Noto Sans"/>
                <w:b/>
                <w:bCs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>PRESSUPOSTS ELEGITS PER REALITZAR LA INVERSIÓ</w:t>
            </w:r>
          </w:p>
        </w:tc>
        <w:tc>
          <w:tcPr>
            <w:tcW w:w="581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jc w:val="center"/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 xml:space="preserve">PRESSUPOSTS ALTERNATIUS </w:t>
            </w:r>
          </w:p>
        </w:tc>
      </w:tr>
      <w:tr w:rsidR="00796510" w:rsidRPr="00CA094C" w:rsidTr="00706BD5">
        <w:trPr>
          <w:trHeight w:val="525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  <w:proofErr w:type="spellStart"/>
            <w:r w:rsidRPr="00CA094C">
              <w:rPr>
                <w:rFonts w:ascii="Noto Sans" w:hAnsi="Noto Sans" w:cs="Noto Sans"/>
                <w:sz w:val="20"/>
              </w:rPr>
              <w:t>Num</w:t>
            </w:r>
            <w:proofErr w:type="spellEnd"/>
            <w:r w:rsidRPr="00CA094C">
              <w:rPr>
                <w:rFonts w:ascii="Noto Sans" w:hAnsi="Noto Sans" w:cs="Noto Sans"/>
                <w:sz w:val="20"/>
              </w:rPr>
              <w:t xml:space="preserve">  Ordre</w:t>
            </w: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>Empresa</w:t>
            </w: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>Concepte objecte subvenció</w:t>
            </w: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>Import (€) (sense IVA)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 xml:space="preserve">Empresa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>Import (€) (sense IVA)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 xml:space="preserve">Empresa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sz w:val="20"/>
              </w:rPr>
              <w:t>Import (€) (sense IVA)</w:t>
            </w:r>
          </w:p>
        </w:tc>
      </w:tr>
      <w:tr w:rsidR="00796510" w:rsidRPr="00CA094C" w:rsidTr="00706BD5">
        <w:tc>
          <w:tcPr>
            <w:tcW w:w="9601" w:type="dxa"/>
            <w:gridSpan w:val="4"/>
            <w:tcBorders>
              <w:left w:val="single" w:sz="12" w:space="0" w:color="auto"/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>CONSTRUCCIONS/INSTAL·LACIONS/ADQUISICIÓ/MILLORA DE BENS IMMOBLES</w:t>
            </w:r>
          </w:p>
        </w:tc>
        <w:tc>
          <w:tcPr>
            <w:tcW w:w="581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443E45" w:rsidRPr="00CA094C" w:rsidTr="002B15A3">
        <w:trPr>
          <w:trHeight w:val="284"/>
        </w:trPr>
        <w:tc>
          <w:tcPr>
            <w:tcW w:w="8323" w:type="dxa"/>
            <w:gridSpan w:val="3"/>
            <w:shd w:val="clear" w:color="auto" w:fill="D9D9D9"/>
          </w:tcPr>
          <w:p w:rsidR="00443E45" w:rsidRPr="00CA094C" w:rsidRDefault="00443E45" w:rsidP="00706BD5">
            <w:pPr>
              <w:ind w:left="2871"/>
              <w:jc w:val="right"/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>SUBTOTAL CONSTRUCCIONS</w:t>
            </w:r>
          </w:p>
        </w:tc>
        <w:tc>
          <w:tcPr>
            <w:tcW w:w="1278" w:type="dxa"/>
            <w:tcBorders>
              <w:right w:val="single" w:sz="12" w:space="0" w:color="auto"/>
            </w:tcBorders>
            <w:shd w:val="clear" w:color="auto" w:fill="D9D9D9"/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581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443E45" w:rsidRPr="00CA094C" w:rsidTr="002B15A3">
        <w:trPr>
          <w:trHeight w:val="284"/>
        </w:trPr>
        <w:tc>
          <w:tcPr>
            <w:tcW w:w="9601" w:type="dxa"/>
            <w:gridSpan w:val="4"/>
            <w:tcBorders>
              <w:right w:val="single" w:sz="12" w:space="0" w:color="auto"/>
            </w:tcBorders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>MAQUINÀRIA</w:t>
            </w:r>
          </w:p>
        </w:tc>
        <w:tc>
          <w:tcPr>
            <w:tcW w:w="581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443E45" w:rsidRPr="00CA094C" w:rsidTr="002B15A3">
        <w:trPr>
          <w:trHeight w:val="284"/>
        </w:trPr>
        <w:tc>
          <w:tcPr>
            <w:tcW w:w="8323" w:type="dxa"/>
            <w:gridSpan w:val="3"/>
            <w:shd w:val="clear" w:color="auto" w:fill="D9D9D9"/>
          </w:tcPr>
          <w:p w:rsidR="00443E45" w:rsidRPr="00CA094C" w:rsidRDefault="00443E45" w:rsidP="00706BD5">
            <w:pPr>
              <w:ind w:left="2871"/>
              <w:jc w:val="right"/>
              <w:rPr>
                <w:rFonts w:ascii="Noto Sans" w:hAnsi="Noto Sans" w:cs="Noto Sans"/>
                <w:b/>
                <w:bCs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>SUBTOTAL MAQUINÀRIA</w:t>
            </w:r>
          </w:p>
        </w:tc>
        <w:tc>
          <w:tcPr>
            <w:tcW w:w="1278" w:type="dxa"/>
            <w:tcBorders>
              <w:right w:val="single" w:sz="12" w:space="0" w:color="auto"/>
            </w:tcBorders>
            <w:shd w:val="clear" w:color="auto" w:fill="D9D9D9"/>
          </w:tcPr>
          <w:p w:rsidR="00443E45" w:rsidRPr="00CA094C" w:rsidRDefault="00443E45" w:rsidP="00706BD5">
            <w:pPr>
              <w:ind w:left="2871"/>
              <w:rPr>
                <w:rFonts w:ascii="Noto Sans" w:hAnsi="Noto Sans" w:cs="Noto Sans"/>
                <w:b/>
                <w:bCs/>
                <w:sz w:val="20"/>
              </w:rPr>
            </w:pPr>
          </w:p>
        </w:tc>
        <w:tc>
          <w:tcPr>
            <w:tcW w:w="581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443E45" w:rsidRPr="00CA094C" w:rsidTr="002B15A3">
        <w:trPr>
          <w:trHeight w:val="284"/>
        </w:trPr>
        <w:tc>
          <w:tcPr>
            <w:tcW w:w="9601" w:type="dxa"/>
            <w:gridSpan w:val="4"/>
            <w:tcBorders>
              <w:right w:val="single" w:sz="12" w:space="0" w:color="auto"/>
            </w:tcBorders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>HONORARIS</w:t>
            </w:r>
          </w:p>
        </w:tc>
        <w:tc>
          <w:tcPr>
            <w:tcW w:w="581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443E45" w:rsidRPr="00CA094C" w:rsidTr="002B15A3">
        <w:trPr>
          <w:trHeight w:val="284"/>
        </w:trPr>
        <w:tc>
          <w:tcPr>
            <w:tcW w:w="8323" w:type="dxa"/>
            <w:gridSpan w:val="3"/>
            <w:shd w:val="clear" w:color="auto" w:fill="D9D9D9"/>
          </w:tcPr>
          <w:p w:rsidR="00443E45" w:rsidRPr="00CA094C" w:rsidRDefault="00443E45" w:rsidP="00706BD5">
            <w:pPr>
              <w:ind w:left="2871"/>
              <w:jc w:val="right"/>
              <w:rPr>
                <w:rFonts w:ascii="Noto Sans" w:hAnsi="Noto Sans" w:cs="Noto Sans"/>
                <w:b/>
                <w:bCs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>SUBTOTAL HONORARIS</w:t>
            </w:r>
          </w:p>
        </w:tc>
        <w:tc>
          <w:tcPr>
            <w:tcW w:w="1278" w:type="dxa"/>
            <w:tcBorders>
              <w:right w:val="single" w:sz="12" w:space="0" w:color="auto"/>
            </w:tcBorders>
            <w:shd w:val="clear" w:color="auto" w:fill="D9D9D9"/>
          </w:tcPr>
          <w:p w:rsidR="00443E45" w:rsidRPr="00CA094C" w:rsidRDefault="00443E45" w:rsidP="00706BD5">
            <w:pPr>
              <w:rPr>
                <w:rFonts w:ascii="Noto Sans" w:hAnsi="Noto Sans" w:cs="Noto Sans"/>
                <w:b/>
                <w:bCs/>
                <w:sz w:val="20"/>
              </w:rPr>
            </w:pPr>
          </w:p>
        </w:tc>
        <w:tc>
          <w:tcPr>
            <w:tcW w:w="581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443E45" w:rsidRPr="00CA094C" w:rsidTr="002B15A3">
        <w:trPr>
          <w:trHeight w:val="284"/>
        </w:trPr>
        <w:tc>
          <w:tcPr>
            <w:tcW w:w="9601" w:type="dxa"/>
            <w:gridSpan w:val="4"/>
            <w:tcBorders>
              <w:right w:val="single" w:sz="12" w:space="0" w:color="auto"/>
            </w:tcBorders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>INTANGIBLES: PROGRAMES INFORMÀTICS, PATENTS, MARQUES, LLICÈNCIES, DRETS D’AUTOR</w:t>
            </w:r>
          </w:p>
        </w:tc>
        <w:tc>
          <w:tcPr>
            <w:tcW w:w="581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14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3007" w:type="dxa"/>
            <w:tcBorders>
              <w:lef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4502" w:type="dxa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8" w:type="dxa"/>
            <w:tcBorders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443E45" w:rsidRPr="00CA094C" w:rsidTr="002B15A3">
        <w:trPr>
          <w:trHeight w:val="284"/>
        </w:trPr>
        <w:tc>
          <w:tcPr>
            <w:tcW w:w="8323" w:type="dxa"/>
            <w:gridSpan w:val="3"/>
            <w:shd w:val="clear" w:color="auto" w:fill="D9D9D9"/>
          </w:tcPr>
          <w:p w:rsidR="00443E45" w:rsidRPr="00CA094C" w:rsidRDefault="00443E45" w:rsidP="00706BD5">
            <w:pPr>
              <w:ind w:left="2871"/>
              <w:jc w:val="right"/>
              <w:rPr>
                <w:rFonts w:ascii="Noto Sans" w:hAnsi="Noto Sans" w:cs="Noto Sans"/>
                <w:b/>
                <w:bCs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>SUBTOTAL INTANGIBLES</w:t>
            </w:r>
          </w:p>
        </w:tc>
        <w:tc>
          <w:tcPr>
            <w:tcW w:w="1278" w:type="dxa"/>
            <w:tcBorders>
              <w:right w:val="single" w:sz="12" w:space="0" w:color="auto"/>
            </w:tcBorders>
            <w:shd w:val="clear" w:color="auto" w:fill="D9D9D9"/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581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443E45" w:rsidRPr="00CA094C" w:rsidRDefault="00443E45" w:rsidP="00706BD5">
            <w:pPr>
              <w:rPr>
                <w:rFonts w:ascii="Noto Sans" w:hAnsi="Noto Sans" w:cs="Noto Sans"/>
                <w:sz w:val="20"/>
              </w:rPr>
            </w:pPr>
          </w:p>
        </w:tc>
      </w:tr>
      <w:tr w:rsidR="00796510" w:rsidRPr="00CA094C" w:rsidTr="00706BD5">
        <w:trPr>
          <w:trHeight w:val="284"/>
        </w:trPr>
        <w:tc>
          <w:tcPr>
            <w:tcW w:w="8323" w:type="dxa"/>
            <w:gridSpan w:val="3"/>
          </w:tcPr>
          <w:p w:rsidR="00796510" w:rsidRPr="00CA094C" w:rsidRDefault="00796510" w:rsidP="00706BD5">
            <w:pPr>
              <w:jc w:val="right"/>
              <w:rPr>
                <w:rFonts w:ascii="Noto Sans" w:hAnsi="Noto Sans" w:cs="Noto Sans"/>
                <w:sz w:val="20"/>
              </w:rPr>
            </w:pPr>
            <w:r w:rsidRPr="00CA094C">
              <w:rPr>
                <w:rFonts w:ascii="Noto Sans" w:hAnsi="Noto Sans" w:cs="Noto Sans"/>
                <w:b/>
                <w:bCs/>
                <w:sz w:val="20"/>
              </w:rPr>
              <w:t>SUMA TOTAL DE LES INVERSIONS</w:t>
            </w:r>
          </w:p>
        </w:tc>
        <w:tc>
          <w:tcPr>
            <w:tcW w:w="1278" w:type="dxa"/>
            <w:tcBorders>
              <w:bottom w:val="single" w:sz="12" w:space="0" w:color="auto"/>
              <w:right w:val="single" w:sz="12" w:space="0" w:color="auto"/>
            </w:tcBorders>
          </w:tcPr>
          <w:p w:rsidR="00796510" w:rsidRPr="00CA094C" w:rsidRDefault="00796510" w:rsidP="00706BD5">
            <w:pPr>
              <w:rPr>
                <w:rFonts w:ascii="Noto Sans" w:hAnsi="Noto Sans" w:cs="Noto Sans"/>
                <w:sz w:val="20"/>
              </w:rPr>
            </w:pPr>
          </w:p>
        </w:tc>
        <w:tc>
          <w:tcPr>
            <w:tcW w:w="581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</w:tcPr>
          <w:p w:rsidR="00796510" w:rsidRPr="00CA094C" w:rsidRDefault="00796510" w:rsidP="00706BD5">
            <w:pPr>
              <w:rPr>
                <w:rFonts w:ascii="Noto Sans" w:hAnsi="Noto Sans" w:cs="Noto Sans"/>
                <w:sz w:val="12"/>
                <w:szCs w:val="12"/>
              </w:rPr>
            </w:pPr>
          </w:p>
        </w:tc>
      </w:tr>
    </w:tbl>
    <w:p w:rsidR="00796510" w:rsidRPr="00CA094C" w:rsidRDefault="00796510" w:rsidP="00796510">
      <w:pPr>
        <w:pStyle w:val="Textonotapie"/>
        <w:pBdr>
          <w:top w:val="none" w:sz="0" w:space="0" w:color="auto"/>
        </w:pBdr>
        <w:tabs>
          <w:tab w:val="left" w:pos="2046"/>
        </w:tabs>
        <w:rPr>
          <w:rFonts w:ascii="Noto Sans" w:hAnsi="Noto Sans" w:cs="Noto Sans"/>
          <w:sz w:val="20"/>
          <w:szCs w:val="20"/>
        </w:rPr>
      </w:pPr>
      <w:r w:rsidRPr="00CA094C">
        <w:rPr>
          <w:rFonts w:ascii="Noto Sans" w:hAnsi="Noto Sans" w:cs="Noto Sans"/>
          <w:sz w:val="20"/>
          <w:szCs w:val="20"/>
        </w:rPr>
        <w:t>Lloc i data: …............................................................................</w:t>
      </w:r>
      <w:r w:rsidRPr="00CA094C">
        <w:rPr>
          <w:rFonts w:ascii="Noto Sans" w:hAnsi="Noto Sans" w:cs="Noto Sans"/>
          <w:sz w:val="20"/>
          <w:szCs w:val="20"/>
        </w:rPr>
        <w:tab/>
      </w:r>
      <w:r w:rsidRPr="00CA094C">
        <w:rPr>
          <w:rFonts w:ascii="Noto Sans" w:hAnsi="Noto Sans" w:cs="Noto Sans"/>
          <w:sz w:val="20"/>
          <w:szCs w:val="20"/>
        </w:rPr>
        <w:tab/>
      </w:r>
      <w:r w:rsidRPr="00CA094C">
        <w:rPr>
          <w:rFonts w:ascii="Noto Sans" w:hAnsi="Noto Sans" w:cs="Noto Sans"/>
          <w:sz w:val="20"/>
          <w:szCs w:val="20"/>
        </w:rPr>
        <w:tab/>
        <w:t>Signatura</w:t>
      </w:r>
    </w:p>
    <w:p w:rsidR="00796510" w:rsidRPr="00CA094C" w:rsidRDefault="00796510">
      <w:pPr>
        <w:rPr>
          <w:rFonts w:ascii="Noto Sans" w:hAnsi="Noto Sans" w:cs="Noto Sans"/>
        </w:rPr>
        <w:sectPr w:rsidR="00796510" w:rsidRPr="00CA094C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6837" w:h="11905" w:orient="landscape"/>
          <w:pgMar w:top="1134" w:right="1134" w:bottom="1134" w:left="1134" w:header="720" w:footer="720" w:gutter="0"/>
          <w:cols w:space="720"/>
        </w:sectPr>
      </w:pPr>
    </w:p>
    <w:p w:rsidR="00CE568F" w:rsidRPr="00CA094C" w:rsidRDefault="00CE568F" w:rsidP="00796510">
      <w:pPr>
        <w:rPr>
          <w:rFonts w:ascii="Noto Sans" w:hAnsi="Noto Sans" w:cs="Noto Sans"/>
          <w:b/>
          <w:sz w:val="22"/>
          <w:szCs w:val="22"/>
        </w:rPr>
      </w:pPr>
      <w:r w:rsidRPr="00CA094C">
        <w:rPr>
          <w:rFonts w:ascii="Noto Sans" w:hAnsi="Noto Sans" w:cs="Noto Sans"/>
          <w:b/>
          <w:sz w:val="22"/>
          <w:szCs w:val="22"/>
        </w:rPr>
        <w:lastRenderedPageBreak/>
        <w:t>Model 1</w:t>
      </w:r>
    </w:p>
    <w:p w:rsidR="00706BD5" w:rsidRPr="00CA094C" w:rsidRDefault="00706BD5" w:rsidP="00796510">
      <w:pPr>
        <w:rPr>
          <w:rFonts w:ascii="Noto Sans" w:hAnsi="Noto Sans" w:cs="Noto Sans"/>
          <w:b/>
          <w:sz w:val="22"/>
          <w:szCs w:val="22"/>
        </w:rPr>
      </w:pPr>
    </w:p>
    <w:p w:rsidR="00796510" w:rsidRPr="00CA094C" w:rsidRDefault="00706BD5" w:rsidP="00796510">
      <w:pPr>
        <w:rPr>
          <w:rFonts w:ascii="Noto Sans" w:hAnsi="Noto Sans" w:cs="Noto Sans"/>
          <w:b/>
          <w:sz w:val="22"/>
          <w:szCs w:val="22"/>
        </w:rPr>
      </w:pPr>
      <w:r w:rsidRPr="00CA094C">
        <w:rPr>
          <w:rFonts w:ascii="Noto Sans" w:hAnsi="Noto Sans" w:cs="Noto Sans"/>
          <w:b/>
          <w:sz w:val="22"/>
          <w:szCs w:val="22"/>
        </w:rPr>
        <w:t>DOCUMENTACIÓ ACREDITATIVA</w:t>
      </w:r>
      <w:r w:rsidR="00796510" w:rsidRPr="00CA094C">
        <w:rPr>
          <w:rFonts w:ascii="Noto Sans" w:hAnsi="Noto Sans" w:cs="Noto Sans"/>
          <w:b/>
          <w:sz w:val="22"/>
          <w:szCs w:val="22"/>
        </w:rPr>
        <w:t xml:space="preserve"> QUE LA EMPRESA NO ESTÀ EN CRISI</w:t>
      </w:r>
    </w:p>
    <w:p w:rsidR="00F70DA1" w:rsidRPr="00CA094C" w:rsidRDefault="00F70DA1" w:rsidP="00F70DA1">
      <w:pPr>
        <w:suppressAutoHyphens w:val="0"/>
        <w:spacing w:after="120"/>
        <w:jc w:val="both"/>
        <w:rPr>
          <w:rFonts w:ascii="Noto Sans" w:hAnsi="Noto Sans" w:cs="Noto Sans"/>
          <w:sz w:val="22"/>
          <w:szCs w:val="22"/>
        </w:rPr>
      </w:pPr>
    </w:p>
    <w:p w:rsidR="00F70DA1" w:rsidRPr="00CA094C" w:rsidRDefault="008D55E6" w:rsidP="00F70DA1">
      <w:pPr>
        <w:suppressAutoHyphens w:val="0"/>
        <w:spacing w:after="120"/>
        <w:jc w:val="both"/>
        <w:rPr>
          <w:rFonts w:ascii="Noto Sans" w:hAnsi="Noto Sans" w:cs="Noto Sans"/>
          <w:b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>El/la beneficiari/ària d</w:t>
      </w:r>
      <w:r w:rsidR="00F70DA1" w:rsidRPr="00CA094C">
        <w:rPr>
          <w:rFonts w:ascii="Noto Sans" w:hAnsi="Noto Sans" w:cs="Noto Sans"/>
          <w:sz w:val="22"/>
          <w:szCs w:val="22"/>
        </w:rPr>
        <w:t>eclar</w:t>
      </w:r>
      <w:r w:rsidRPr="00CA094C">
        <w:rPr>
          <w:rFonts w:ascii="Noto Sans" w:hAnsi="Noto Sans" w:cs="Noto Sans"/>
          <w:sz w:val="22"/>
          <w:szCs w:val="22"/>
        </w:rPr>
        <w:t>a</w:t>
      </w:r>
      <w:r w:rsidR="00F70DA1" w:rsidRPr="00CA094C">
        <w:rPr>
          <w:rFonts w:ascii="Noto Sans" w:hAnsi="Noto Sans" w:cs="Noto Sans"/>
          <w:sz w:val="22"/>
          <w:szCs w:val="22"/>
        </w:rPr>
        <w:t xml:space="preserve"> que </w:t>
      </w:r>
      <w:r w:rsidR="00F70DA1" w:rsidRPr="00CA094C">
        <w:rPr>
          <w:rFonts w:ascii="Noto Sans" w:hAnsi="Noto Sans" w:cs="Noto Sans"/>
          <w:b/>
          <w:sz w:val="22"/>
          <w:szCs w:val="22"/>
        </w:rPr>
        <w:t xml:space="preserve">SI </w:t>
      </w:r>
      <w:r w:rsidR="00EB5613"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A094C">
        <w:rPr>
          <w:rFonts w:ascii="Noto Sans" w:hAnsi="Noto Sans" w:cs="Noto Sans"/>
        </w:rPr>
        <w:instrText xml:space="preserve"> FORMCHECKBOX </w:instrText>
      </w:r>
      <w:r w:rsidR="00EB5613">
        <w:rPr>
          <w:rFonts w:ascii="Noto Sans" w:hAnsi="Noto Sans" w:cs="Noto Sans"/>
          <w:sz w:val="20"/>
          <w:szCs w:val="20"/>
        </w:rPr>
      </w:r>
      <w:r w:rsidR="00EB5613">
        <w:rPr>
          <w:rFonts w:ascii="Noto Sans" w:hAnsi="Noto Sans" w:cs="Noto Sans"/>
          <w:sz w:val="20"/>
          <w:szCs w:val="20"/>
        </w:rPr>
        <w:fldChar w:fldCharType="separate"/>
      </w:r>
      <w:r w:rsidR="00EB5613" w:rsidRPr="00CA094C">
        <w:rPr>
          <w:rFonts w:ascii="Noto Sans" w:hAnsi="Noto Sans" w:cs="Noto Sans"/>
          <w:sz w:val="20"/>
          <w:szCs w:val="20"/>
        </w:rPr>
        <w:fldChar w:fldCharType="end"/>
      </w:r>
      <w:r w:rsidR="00F70DA1" w:rsidRPr="00CA094C">
        <w:rPr>
          <w:rFonts w:ascii="Noto Sans" w:hAnsi="Noto Sans" w:cs="Noto Sans"/>
          <w:sz w:val="22"/>
          <w:szCs w:val="22"/>
        </w:rPr>
        <w:t xml:space="preserve"> / </w:t>
      </w:r>
      <w:r w:rsidR="00F70DA1" w:rsidRPr="00CA094C">
        <w:rPr>
          <w:rFonts w:ascii="Noto Sans" w:hAnsi="Noto Sans" w:cs="Noto Sans"/>
          <w:b/>
          <w:sz w:val="22"/>
          <w:szCs w:val="22"/>
        </w:rPr>
        <w:t xml:space="preserve">NO </w:t>
      </w:r>
      <w:r w:rsidR="00EB5613" w:rsidRPr="00CA094C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A094C">
        <w:rPr>
          <w:rFonts w:ascii="Noto Sans" w:hAnsi="Noto Sans" w:cs="Noto Sans"/>
        </w:rPr>
        <w:instrText xml:space="preserve"> FORMCHECKBOX </w:instrText>
      </w:r>
      <w:r w:rsidR="00EB5613">
        <w:rPr>
          <w:rFonts w:ascii="Noto Sans" w:hAnsi="Noto Sans" w:cs="Noto Sans"/>
          <w:sz w:val="20"/>
          <w:szCs w:val="20"/>
        </w:rPr>
      </w:r>
      <w:r w:rsidR="00EB5613">
        <w:rPr>
          <w:rFonts w:ascii="Noto Sans" w:hAnsi="Noto Sans" w:cs="Noto Sans"/>
          <w:sz w:val="20"/>
          <w:szCs w:val="20"/>
        </w:rPr>
        <w:fldChar w:fldCharType="separate"/>
      </w:r>
      <w:r w:rsidR="00EB5613" w:rsidRPr="00CA094C">
        <w:rPr>
          <w:rFonts w:ascii="Noto Sans" w:hAnsi="Noto Sans" w:cs="Noto Sans"/>
          <w:sz w:val="20"/>
          <w:szCs w:val="20"/>
        </w:rPr>
        <w:fldChar w:fldCharType="end"/>
      </w:r>
      <w:r w:rsidR="00F70DA1" w:rsidRPr="00CA094C">
        <w:rPr>
          <w:rFonts w:ascii="Noto Sans" w:hAnsi="Noto Sans" w:cs="Noto Sans"/>
          <w:sz w:val="22"/>
          <w:szCs w:val="22"/>
        </w:rPr>
        <w:t xml:space="preserve"> e</w:t>
      </w:r>
      <w:r w:rsidRPr="00CA094C">
        <w:rPr>
          <w:rFonts w:ascii="Noto Sans" w:hAnsi="Noto Sans" w:cs="Noto Sans"/>
          <w:sz w:val="22"/>
          <w:szCs w:val="22"/>
        </w:rPr>
        <w:t>s</w:t>
      </w:r>
      <w:r w:rsidR="00F70DA1" w:rsidRPr="00CA094C">
        <w:rPr>
          <w:rFonts w:ascii="Noto Sans" w:hAnsi="Noto Sans" w:cs="Noto Sans"/>
          <w:sz w:val="22"/>
          <w:szCs w:val="22"/>
        </w:rPr>
        <w:t xml:space="preserve"> trob</w:t>
      </w:r>
      <w:r w:rsidRPr="00CA094C">
        <w:rPr>
          <w:rFonts w:ascii="Noto Sans" w:hAnsi="Noto Sans" w:cs="Noto Sans"/>
          <w:sz w:val="22"/>
          <w:szCs w:val="22"/>
        </w:rPr>
        <w:t>a</w:t>
      </w:r>
      <w:r w:rsidR="00F70DA1" w:rsidRPr="00CA094C">
        <w:rPr>
          <w:rFonts w:ascii="Noto Sans" w:hAnsi="Noto Sans" w:cs="Noto Sans"/>
          <w:sz w:val="22"/>
          <w:szCs w:val="22"/>
        </w:rPr>
        <w:t xml:space="preserve"> en situació de </w:t>
      </w:r>
      <w:r w:rsidR="00F70DA1" w:rsidRPr="00CA094C">
        <w:rPr>
          <w:rFonts w:ascii="Noto Sans" w:hAnsi="Noto Sans" w:cs="Noto Sans"/>
          <w:b/>
          <w:sz w:val="22"/>
          <w:szCs w:val="22"/>
        </w:rPr>
        <w:t>crisi</w:t>
      </w:r>
      <w:r w:rsidR="00F70DA1" w:rsidRPr="00CA094C">
        <w:rPr>
          <w:rFonts w:ascii="Noto Sans" w:hAnsi="Noto Sans" w:cs="Noto Sans"/>
          <w:sz w:val="22"/>
          <w:szCs w:val="22"/>
        </w:rPr>
        <w:t xml:space="preserve"> segons la definició establerta a les Directrius comunitàries </w:t>
      </w:r>
      <w:r w:rsidR="00C51F24" w:rsidRPr="00CA094C">
        <w:rPr>
          <w:rFonts w:ascii="Noto Sans" w:hAnsi="Noto Sans" w:cs="Noto Sans"/>
          <w:sz w:val="22"/>
          <w:szCs w:val="22"/>
        </w:rPr>
        <w:t>sobre ajudes estatals de salvament i de reestructuració d’empreses no financeres en crisi (2014/C 249/01)</w:t>
      </w:r>
      <w:r w:rsidR="00F70DA1" w:rsidRPr="00CA094C">
        <w:rPr>
          <w:rFonts w:ascii="Noto Sans" w:hAnsi="Noto Sans" w:cs="Noto Sans"/>
          <w:sz w:val="22"/>
          <w:szCs w:val="22"/>
        </w:rPr>
        <w:t>.</w:t>
      </w:r>
    </w:p>
    <w:p w:rsidR="00F70DA1" w:rsidRPr="00CA094C" w:rsidRDefault="00F70DA1" w:rsidP="00796510">
      <w:pPr>
        <w:rPr>
          <w:rFonts w:ascii="Noto Sans" w:hAnsi="Noto Sans" w:cs="Noto Sans"/>
          <w:sz w:val="22"/>
          <w:szCs w:val="22"/>
        </w:rPr>
      </w:pPr>
    </w:p>
    <w:p w:rsidR="008B513E" w:rsidRPr="00CA094C" w:rsidRDefault="008D55E6" w:rsidP="00796510">
      <w:pPr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b/>
          <w:sz w:val="22"/>
          <w:szCs w:val="22"/>
        </w:rPr>
        <w:t>A</w:t>
      </w:r>
      <w:r w:rsidR="008B513E" w:rsidRPr="00CA094C">
        <w:rPr>
          <w:rFonts w:ascii="Noto Sans" w:hAnsi="Noto Sans" w:cs="Noto Sans"/>
          <w:b/>
          <w:sz w:val="22"/>
          <w:szCs w:val="22"/>
        </w:rPr>
        <w:t>djunt</w:t>
      </w:r>
      <w:r w:rsidRPr="00CA094C">
        <w:rPr>
          <w:rFonts w:ascii="Noto Sans" w:hAnsi="Noto Sans" w:cs="Noto Sans"/>
          <w:b/>
          <w:sz w:val="22"/>
          <w:szCs w:val="22"/>
        </w:rPr>
        <w:t>a</w:t>
      </w:r>
      <w:r w:rsidR="004468F8" w:rsidRPr="00CA094C">
        <w:rPr>
          <w:rFonts w:ascii="Noto Sans" w:hAnsi="Noto Sans" w:cs="Noto Sans"/>
          <w:b/>
          <w:sz w:val="22"/>
          <w:szCs w:val="22"/>
        </w:rPr>
        <w:t xml:space="preserve"> </w:t>
      </w:r>
      <w:r w:rsidR="00EB5613" w:rsidRPr="00CA094C">
        <w:rPr>
          <w:rFonts w:ascii="Noto Sans" w:hAnsi="Noto Sans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8B513E" w:rsidRPr="00CA094C">
        <w:rPr>
          <w:rFonts w:ascii="Noto Sans" w:hAnsi="Noto Sans" w:cs="Noto Sans"/>
          <w:sz w:val="22"/>
          <w:szCs w:val="22"/>
        </w:rPr>
        <w:instrText xml:space="preserve"> FORMCHECKBOX </w:instrText>
      </w:r>
      <w:r w:rsidR="00EB5613">
        <w:rPr>
          <w:rFonts w:ascii="Noto Sans" w:hAnsi="Noto Sans" w:cs="Noto Sans"/>
          <w:sz w:val="22"/>
          <w:szCs w:val="22"/>
        </w:rPr>
      </w:r>
      <w:r w:rsidR="00EB5613">
        <w:rPr>
          <w:rFonts w:ascii="Noto Sans" w:hAnsi="Noto Sans" w:cs="Noto Sans"/>
          <w:sz w:val="22"/>
          <w:szCs w:val="22"/>
        </w:rPr>
        <w:fldChar w:fldCharType="separate"/>
      </w:r>
      <w:r w:rsidR="00EB5613" w:rsidRPr="00CA094C">
        <w:rPr>
          <w:rFonts w:ascii="Noto Sans" w:hAnsi="Noto Sans" w:cs="Noto Sans"/>
          <w:sz w:val="22"/>
          <w:szCs w:val="22"/>
        </w:rPr>
        <w:fldChar w:fldCharType="end"/>
      </w:r>
      <w:r w:rsidR="008B513E" w:rsidRPr="00CA094C">
        <w:rPr>
          <w:rFonts w:ascii="Noto Sans" w:hAnsi="Noto Sans" w:cs="Noto Sans"/>
          <w:sz w:val="22"/>
          <w:szCs w:val="22"/>
        </w:rPr>
        <w:t xml:space="preserve"> </w:t>
      </w:r>
      <w:r w:rsidR="008B513E" w:rsidRPr="00CA094C">
        <w:rPr>
          <w:rFonts w:ascii="Noto Sans" w:hAnsi="Noto Sans" w:cs="Noto Sans"/>
          <w:b/>
          <w:sz w:val="22"/>
          <w:szCs w:val="22"/>
        </w:rPr>
        <w:t>Memòria</w:t>
      </w:r>
      <w:r w:rsidR="008B513E" w:rsidRPr="00CA094C">
        <w:rPr>
          <w:rFonts w:ascii="Noto Sans" w:hAnsi="Noto Sans" w:cs="Noto Sans"/>
          <w:sz w:val="22"/>
          <w:szCs w:val="22"/>
        </w:rPr>
        <w:t xml:space="preserve"> </w:t>
      </w:r>
      <w:r w:rsidRPr="00CA094C">
        <w:rPr>
          <w:rFonts w:ascii="Noto Sans" w:hAnsi="Noto Sans" w:cs="Noto Sans"/>
          <w:sz w:val="22"/>
          <w:szCs w:val="22"/>
        </w:rPr>
        <w:t>explicativa del compliment</w:t>
      </w:r>
      <w:r w:rsidR="00E474EE" w:rsidRPr="00CA094C">
        <w:rPr>
          <w:rFonts w:ascii="Noto Sans" w:hAnsi="Noto Sans" w:cs="Noto Sans"/>
          <w:sz w:val="22"/>
          <w:szCs w:val="22"/>
        </w:rPr>
        <w:t xml:space="preserve"> </w:t>
      </w:r>
      <w:r w:rsidRPr="00CA094C">
        <w:rPr>
          <w:rFonts w:ascii="Noto Sans" w:hAnsi="Noto Sans" w:cs="Noto Sans"/>
          <w:sz w:val="22"/>
          <w:szCs w:val="22"/>
        </w:rPr>
        <w:t>o no compliment d’</w:t>
      </w:r>
      <w:r w:rsidR="00E474EE" w:rsidRPr="00CA094C">
        <w:rPr>
          <w:rFonts w:ascii="Noto Sans" w:hAnsi="Noto Sans" w:cs="Noto Sans"/>
          <w:sz w:val="22"/>
          <w:szCs w:val="22"/>
        </w:rPr>
        <w:t>algun de</w:t>
      </w:r>
      <w:r w:rsidR="008B513E" w:rsidRPr="00CA094C">
        <w:rPr>
          <w:rFonts w:ascii="Noto Sans" w:hAnsi="Noto Sans" w:cs="Noto Sans"/>
          <w:sz w:val="22"/>
          <w:szCs w:val="22"/>
        </w:rPr>
        <w:t>ls apartats a) b) c) d)</w:t>
      </w:r>
      <w:r w:rsidR="00B07DF5" w:rsidRPr="00CA094C">
        <w:rPr>
          <w:rFonts w:ascii="Noto Sans" w:hAnsi="Noto Sans" w:cs="Noto Sans"/>
          <w:sz w:val="22"/>
          <w:szCs w:val="22"/>
        </w:rPr>
        <w:t xml:space="preserve"> del punt </w:t>
      </w:r>
      <w:r w:rsidR="00E474EE" w:rsidRPr="00CA094C">
        <w:rPr>
          <w:rFonts w:ascii="Noto Sans" w:hAnsi="Noto Sans" w:cs="Noto Sans"/>
          <w:sz w:val="22"/>
          <w:szCs w:val="22"/>
        </w:rPr>
        <w:t>2.2 de les Directrius 2014/C 249/01*</w:t>
      </w:r>
      <w:r w:rsidR="005207B5" w:rsidRPr="00CA094C">
        <w:rPr>
          <w:rFonts w:ascii="Noto Sans" w:hAnsi="Noto Sans" w:cs="Noto Sans"/>
          <w:sz w:val="22"/>
          <w:szCs w:val="22"/>
        </w:rPr>
        <w:t xml:space="preserve">, </w:t>
      </w:r>
    </w:p>
    <w:p w:rsidR="004468F8" w:rsidRPr="00CA094C" w:rsidRDefault="004468F8" w:rsidP="00796510">
      <w:pPr>
        <w:rPr>
          <w:rFonts w:ascii="Noto Sans" w:hAnsi="Noto Sans" w:cs="Noto Sans"/>
          <w:sz w:val="22"/>
          <w:szCs w:val="22"/>
        </w:rPr>
      </w:pPr>
    </w:p>
    <w:p w:rsidR="004468F8" w:rsidRPr="00CA094C" w:rsidRDefault="004468F8" w:rsidP="00796510">
      <w:pPr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 xml:space="preserve">Juntament amb algun/s dels següents documents: </w:t>
      </w:r>
    </w:p>
    <w:p w:rsidR="004468F8" w:rsidRPr="00CA094C" w:rsidRDefault="004468F8" w:rsidP="00796510">
      <w:pPr>
        <w:rPr>
          <w:rFonts w:ascii="Noto Sans" w:hAnsi="Noto Sans" w:cs="Noto Sans"/>
          <w:sz w:val="22"/>
          <w:szCs w:val="22"/>
        </w:rPr>
      </w:pPr>
    </w:p>
    <w:p w:rsidR="00796510" w:rsidRPr="00CA094C" w:rsidRDefault="00EB5613" w:rsidP="00796510">
      <w:pPr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8B513E" w:rsidRPr="00CA094C"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 w:rsidRPr="00CA094C">
        <w:rPr>
          <w:rFonts w:ascii="Noto Sans" w:hAnsi="Noto Sans" w:cs="Noto Sans"/>
          <w:sz w:val="22"/>
          <w:szCs w:val="22"/>
        </w:rPr>
        <w:fldChar w:fldCharType="end"/>
      </w:r>
      <w:r w:rsidR="008B513E" w:rsidRPr="00CA094C">
        <w:rPr>
          <w:rFonts w:ascii="Noto Sans" w:hAnsi="Noto Sans" w:cs="Noto Sans"/>
          <w:sz w:val="22"/>
          <w:szCs w:val="22"/>
        </w:rPr>
        <w:t xml:space="preserve"> </w:t>
      </w:r>
      <w:r w:rsidR="008B513E" w:rsidRPr="00CA094C">
        <w:rPr>
          <w:rFonts w:ascii="Noto Sans" w:hAnsi="Noto Sans" w:cs="Noto Sans"/>
          <w:b/>
          <w:sz w:val="22"/>
          <w:szCs w:val="22"/>
        </w:rPr>
        <w:t>B</w:t>
      </w:r>
      <w:r w:rsidR="00796510" w:rsidRPr="00CA094C">
        <w:rPr>
          <w:rFonts w:ascii="Noto Sans" w:hAnsi="Noto Sans" w:cs="Noto Sans"/>
          <w:b/>
          <w:sz w:val="22"/>
          <w:szCs w:val="22"/>
        </w:rPr>
        <w:t>alanços</w:t>
      </w:r>
      <w:r w:rsidR="00796510" w:rsidRPr="00CA094C">
        <w:rPr>
          <w:rFonts w:ascii="Noto Sans" w:hAnsi="Noto Sans" w:cs="Noto Sans"/>
          <w:sz w:val="22"/>
          <w:szCs w:val="22"/>
        </w:rPr>
        <w:t xml:space="preserve"> </w:t>
      </w:r>
      <w:r w:rsidR="008B513E" w:rsidRPr="00CA094C">
        <w:rPr>
          <w:rFonts w:ascii="Noto Sans" w:hAnsi="Noto Sans" w:cs="Noto Sans"/>
          <w:sz w:val="22"/>
          <w:szCs w:val="22"/>
        </w:rPr>
        <w:t>dipositats</w:t>
      </w:r>
      <w:r w:rsidR="00796510" w:rsidRPr="00CA094C">
        <w:rPr>
          <w:rFonts w:ascii="Noto Sans" w:hAnsi="Noto Sans" w:cs="Noto Sans"/>
          <w:sz w:val="22"/>
          <w:szCs w:val="22"/>
        </w:rPr>
        <w:t xml:space="preserve"> en </w:t>
      </w:r>
      <w:r w:rsidR="00B07DF5" w:rsidRPr="00CA094C">
        <w:rPr>
          <w:rFonts w:ascii="Noto Sans" w:hAnsi="Noto Sans" w:cs="Noto Sans"/>
          <w:sz w:val="22"/>
          <w:szCs w:val="22"/>
        </w:rPr>
        <w:t xml:space="preserve">el </w:t>
      </w:r>
      <w:r w:rsidR="00796510" w:rsidRPr="00CA094C">
        <w:rPr>
          <w:rFonts w:ascii="Noto Sans" w:hAnsi="Noto Sans" w:cs="Noto Sans"/>
          <w:sz w:val="22"/>
          <w:szCs w:val="22"/>
        </w:rPr>
        <w:t>regist</w:t>
      </w:r>
      <w:r w:rsidR="00B07DF5" w:rsidRPr="00CA094C">
        <w:rPr>
          <w:rFonts w:ascii="Noto Sans" w:hAnsi="Noto Sans" w:cs="Noto Sans"/>
          <w:sz w:val="22"/>
          <w:szCs w:val="22"/>
        </w:rPr>
        <w:t xml:space="preserve">re corresponent i/ó </w:t>
      </w:r>
      <w:r w:rsidR="00B07DF5" w:rsidRPr="00CA094C">
        <w:rPr>
          <w:rFonts w:ascii="Noto Sans" w:hAnsi="Noto Sans" w:cs="Noto Sans"/>
          <w:b/>
          <w:sz w:val="22"/>
          <w:szCs w:val="22"/>
        </w:rPr>
        <w:t>Impost societat</w:t>
      </w:r>
      <w:r w:rsidR="00B07DF5" w:rsidRPr="00CA094C">
        <w:rPr>
          <w:rFonts w:ascii="Noto Sans" w:hAnsi="Noto Sans" w:cs="Noto Sans"/>
          <w:sz w:val="22"/>
          <w:szCs w:val="22"/>
        </w:rPr>
        <w:t xml:space="preserve"> dels 2 darrers </w:t>
      </w:r>
      <w:r w:rsidR="008B513E" w:rsidRPr="00CA094C">
        <w:rPr>
          <w:rFonts w:ascii="Noto Sans" w:hAnsi="Noto Sans" w:cs="Noto Sans"/>
          <w:sz w:val="22"/>
          <w:szCs w:val="22"/>
        </w:rPr>
        <w:t>exercicis</w:t>
      </w:r>
      <w:r w:rsidR="008D55E6" w:rsidRPr="00CA094C">
        <w:rPr>
          <w:rFonts w:ascii="Noto Sans" w:hAnsi="Noto Sans" w:cs="Noto Sans"/>
          <w:sz w:val="22"/>
          <w:szCs w:val="22"/>
        </w:rPr>
        <w:t>.</w:t>
      </w:r>
    </w:p>
    <w:p w:rsidR="001E45C4" w:rsidRPr="00CA094C" w:rsidRDefault="00EB5613" w:rsidP="00796510">
      <w:pPr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8B513E" w:rsidRPr="00CA094C"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 w:rsidRPr="00CA094C">
        <w:rPr>
          <w:rFonts w:ascii="Noto Sans" w:hAnsi="Noto Sans" w:cs="Noto Sans"/>
          <w:sz w:val="22"/>
          <w:szCs w:val="22"/>
        </w:rPr>
        <w:fldChar w:fldCharType="end"/>
      </w:r>
      <w:r w:rsidR="008B513E" w:rsidRPr="00CA094C">
        <w:rPr>
          <w:rFonts w:ascii="Noto Sans" w:hAnsi="Noto Sans" w:cs="Noto Sans"/>
          <w:sz w:val="22"/>
          <w:szCs w:val="22"/>
        </w:rPr>
        <w:t xml:space="preserve"> </w:t>
      </w:r>
      <w:r w:rsidR="001E45C4" w:rsidRPr="00CA094C">
        <w:rPr>
          <w:rFonts w:ascii="Noto Sans" w:hAnsi="Noto Sans" w:cs="Noto Sans"/>
          <w:b/>
          <w:sz w:val="22"/>
          <w:szCs w:val="22"/>
        </w:rPr>
        <w:t>IRPF</w:t>
      </w:r>
      <w:r w:rsidR="001E45C4" w:rsidRPr="00CA094C">
        <w:rPr>
          <w:rFonts w:ascii="Noto Sans" w:hAnsi="Noto Sans" w:cs="Noto Sans"/>
          <w:sz w:val="22"/>
          <w:szCs w:val="22"/>
        </w:rPr>
        <w:t xml:space="preserve"> dels 2 darrers anys</w:t>
      </w:r>
      <w:r w:rsidR="00762D49" w:rsidRPr="00CA094C">
        <w:rPr>
          <w:rFonts w:ascii="Noto Sans" w:hAnsi="Noto Sans" w:cs="Noto Sans"/>
          <w:sz w:val="22"/>
          <w:szCs w:val="22"/>
        </w:rPr>
        <w:t>, en el cas de persones físiques</w:t>
      </w:r>
      <w:r w:rsidR="008F6C33" w:rsidRPr="00CA094C">
        <w:rPr>
          <w:rFonts w:ascii="Noto Sans" w:hAnsi="Noto Sans" w:cs="Noto Sans"/>
          <w:sz w:val="22"/>
          <w:szCs w:val="22"/>
        </w:rPr>
        <w:t>.</w:t>
      </w:r>
    </w:p>
    <w:p w:rsidR="001E45C4" w:rsidRPr="00CA094C" w:rsidRDefault="00EB5613" w:rsidP="001E45C4">
      <w:pPr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E45C4" w:rsidRPr="00CA094C"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 w:rsidRPr="00CA094C">
        <w:rPr>
          <w:rFonts w:ascii="Noto Sans" w:hAnsi="Noto Sans" w:cs="Noto Sans"/>
          <w:sz w:val="22"/>
          <w:szCs w:val="22"/>
        </w:rPr>
        <w:fldChar w:fldCharType="end"/>
      </w:r>
      <w:r w:rsidR="001E45C4" w:rsidRPr="00CA094C">
        <w:rPr>
          <w:rFonts w:ascii="Noto Sans" w:hAnsi="Noto Sans" w:cs="Noto Sans"/>
          <w:sz w:val="22"/>
          <w:szCs w:val="22"/>
        </w:rPr>
        <w:t xml:space="preserve"> </w:t>
      </w:r>
      <w:r w:rsidR="001E45C4" w:rsidRPr="00CA094C">
        <w:rPr>
          <w:rFonts w:ascii="Noto Sans" w:hAnsi="Noto Sans" w:cs="Noto Sans"/>
          <w:b/>
          <w:sz w:val="22"/>
          <w:szCs w:val="22"/>
        </w:rPr>
        <w:t>Comptabilitat</w:t>
      </w:r>
      <w:r w:rsidR="001E45C4" w:rsidRPr="00CA094C">
        <w:rPr>
          <w:rFonts w:ascii="Noto Sans" w:hAnsi="Noto Sans" w:cs="Noto Sans"/>
          <w:sz w:val="22"/>
          <w:szCs w:val="22"/>
        </w:rPr>
        <w:t xml:space="preserve"> dels 2 darrers anys on surti l’</w:t>
      </w:r>
      <w:r w:rsidR="001E45C4" w:rsidRPr="00CA094C">
        <w:rPr>
          <w:rFonts w:ascii="Noto Sans" w:hAnsi="Noto Sans" w:cs="Noto Sans"/>
          <w:b/>
          <w:sz w:val="22"/>
          <w:szCs w:val="22"/>
        </w:rPr>
        <w:t>evolució dels seus fons propis</w:t>
      </w:r>
      <w:r w:rsidR="001E45C4" w:rsidRPr="00CA094C">
        <w:rPr>
          <w:rFonts w:ascii="Noto Sans" w:hAnsi="Noto Sans" w:cs="Noto Sans"/>
          <w:sz w:val="22"/>
          <w:szCs w:val="22"/>
        </w:rPr>
        <w:t>.</w:t>
      </w:r>
    </w:p>
    <w:p w:rsidR="00B07DF5" w:rsidRPr="00CA094C" w:rsidRDefault="00EB5613" w:rsidP="00B07DF5">
      <w:pPr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07DF5" w:rsidRPr="00CA094C"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 w:rsidRPr="00CA094C">
        <w:rPr>
          <w:rFonts w:ascii="Noto Sans" w:hAnsi="Noto Sans" w:cs="Noto Sans"/>
          <w:sz w:val="22"/>
          <w:szCs w:val="22"/>
        </w:rPr>
        <w:fldChar w:fldCharType="end"/>
      </w:r>
      <w:r w:rsidR="00B07DF5" w:rsidRPr="00CA094C">
        <w:rPr>
          <w:rFonts w:ascii="Noto Sans" w:hAnsi="Noto Sans" w:cs="Noto Sans"/>
          <w:sz w:val="22"/>
          <w:szCs w:val="22"/>
        </w:rPr>
        <w:t xml:space="preserve"> </w:t>
      </w:r>
      <w:r w:rsidR="00B07DF5" w:rsidRPr="00CA094C">
        <w:rPr>
          <w:rFonts w:ascii="Noto Sans" w:hAnsi="Noto Sans" w:cs="Noto Sans"/>
          <w:b/>
          <w:sz w:val="22"/>
          <w:szCs w:val="22"/>
        </w:rPr>
        <w:t>Certificat d’un auditor extern</w:t>
      </w:r>
      <w:r w:rsidR="00B07DF5" w:rsidRPr="00CA094C">
        <w:rPr>
          <w:rFonts w:ascii="Noto Sans" w:hAnsi="Noto Sans" w:cs="Noto Sans"/>
          <w:sz w:val="22"/>
          <w:szCs w:val="22"/>
        </w:rPr>
        <w:t xml:space="preserve"> que acrediti que la empresa no està en crisi d’acord amb les Directrius*</w:t>
      </w:r>
      <w:r w:rsidR="008D55E6" w:rsidRPr="00CA094C">
        <w:rPr>
          <w:rFonts w:ascii="Noto Sans" w:hAnsi="Noto Sans" w:cs="Noto Sans"/>
          <w:sz w:val="22"/>
          <w:szCs w:val="22"/>
        </w:rPr>
        <w:t>.</w:t>
      </w:r>
    </w:p>
    <w:p w:rsidR="008B513E" w:rsidRPr="00CA094C" w:rsidRDefault="00B07DF5" w:rsidP="00796510">
      <w:pPr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>(</w:t>
      </w:r>
      <w:r w:rsidR="008B513E" w:rsidRPr="00CA094C">
        <w:rPr>
          <w:rFonts w:ascii="Noto Sans" w:hAnsi="Noto Sans" w:cs="Noto Sans"/>
          <w:sz w:val="22"/>
          <w:szCs w:val="22"/>
        </w:rPr>
        <w:t xml:space="preserve">Si la inversió supera </w:t>
      </w:r>
      <w:r w:rsidRPr="00CA094C">
        <w:rPr>
          <w:rFonts w:ascii="Noto Sans" w:hAnsi="Noto Sans" w:cs="Noto Sans"/>
          <w:sz w:val="22"/>
          <w:szCs w:val="22"/>
        </w:rPr>
        <w:t>els 200.000 € aquest certificat és obligatori</w:t>
      </w:r>
      <w:r w:rsidR="004468F8" w:rsidRPr="00CA094C">
        <w:rPr>
          <w:rFonts w:ascii="Noto Sans" w:hAnsi="Noto Sans" w:cs="Noto Sans"/>
          <w:sz w:val="22"/>
          <w:szCs w:val="22"/>
        </w:rPr>
        <w:t>, juntament amb els Balanços dels 2 darrers exercicis</w:t>
      </w:r>
      <w:r w:rsidRPr="00CA094C">
        <w:rPr>
          <w:rFonts w:ascii="Noto Sans" w:hAnsi="Noto Sans" w:cs="Noto Sans"/>
          <w:sz w:val="22"/>
          <w:szCs w:val="22"/>
        </w:rPr>
        <w:t>)</w:t>
      </w:r>
    </w:p>
    <w:p w:rsidR="00B07DF5" w:rsidRPr="00CA094C" w:rsidRDefault="00B07DF5" w:rsidP="00B07DF5">
      <w:pPr>
        <w:rPr>
          <w:rFonts w:ascii="Noto Sans" w:hAnsi="Noto Sans" w:cs="Noto Sans"/>
          <w:b/>
          <w:sz w:val="22"/>
          <w:szCs w:val="22"/>
        </w:rPr>
      </w:pPr>
    </w:p>
    <w:p w:rsidR="00E474EE" w:rsidRPr="00CA094C" w:rsidRDefault="00E474EE" w:rsidP="00E474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>*Resum apartat 2.2 de</w:t>
      </w:r>
      <w:r w:rsidR="00B07DF5" w:rsidRPr="00CA094C">
        <w:rPr>
          <w:rFonts w:ascii="Noto Sans" w:hAnsi="Noto Sans" w:cs="Noto Sans"/>
          <w:sz w:val="22"/>
          <w:szCs w:val="22"/>
        </w:rPr>
        <w:t xml:space="preserve"> les Directrius </w:t>
      </w:r>
      <w:r w:rsidRPr="00CA094C">
        <w:rPr>
          <w:rFonts w:ascii="Noto Sans" w:hAnsi="Noto Sans" w:cs="Noto Sans"/>
          <w:sz w:val="22"/>
          <w:szCs w:val="22"/>
        </w:rPr>
        <w:t>sobre ajudes estatals de salvament i de reestructuració d’empreses no financeres en crisi (2014/C 249/01):</w:t>
      </w:r>
    </w:p>
    <w:p w:rsidR="00B07DF5" w:rsidRPr="00CA094C" w:rsidRDefault="00E474EE" w:rsidP="00B07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>E</w:t>
      </w:r>
      <w:r w:rsidR="00B07DF5" w:rsidRPr="00CA094C">
        <w:rPr>
          <w:rFonts w:ascii="Noto Sans" w:hAnsi="Noto Sans" w:cs="Noto Sans"/>
          <w:sz w:val="22"/>
          <w:szCs w:val="22"/>
        </w:rPr>
        <w:t xml:space="preserve">s considerarà que </w:t>
      </w:r>
      <w:r w:rsidR="00B07DF5" w:rsidRPr="00CA094C">
        <w:rPr>
          <w:rFonts w:ascii="Noto Sans" w:hAnsi="Noto Sans" w:cs="Noto Sans"/>
          <w:b/>
          <w:sz w:val="22"/>
          <w:szCs w:val="22"/>
        </w:rPr>
        <w:t xml:space="preserve">una empresa està en crisi </w:t>
      </w:r>
      <w:r w:rsidR="00B07DF5" w:rsidRPr="00CA094C">
        <w:rPr>
          <w:rFonts w:ascii="Noto Sans" w:hAnsi="Noto Sans" w:cs="Noto Sans"/>
          <w:sz w:val="22"/>
          <w:szCs w:val="22"/>
        </w:rPr>
        <w:t xml:space="preserve">si </w:t>
      </w:r>
      <w:proofErr w:type="spellStart"/>
      <w:r w:rsidR="00B07DF5" w:rsidRPr="00CA094C">
        <w:rPr>
          <w:rFonts w:ascii="Noto Sans" w:hAnsi="Noto Sans" w:cs="Noto Sans"/>
          <w:sz w:val="22"/>
          <w:szCs w:val="22"/>
        </w:rPr>
        <w:t>concorr</w:t>
      </w:r>
      <w:proofErr w:type="spellEnd"/>
      <w:r w:rsidR="00B07DF5" w:rsidRPr="00CA094C">
        <w:rPr>
          <w:rFonts w:ascii="Noto Sans" w:hAnsi="Noto Sans" w:cs="Noto Sans"/>
          <w:sz w:val="22"/>
          <w:szCs w:val="22"/>
        </w:rPr>
        <w:t xml:space="preserve"> almenys una de les següents </w:t>
      </w:r>
      <w:proofErr w:type="spellStart"/>
      <w:r w:rsidR="00B07DF5" w:rsidRPr="00CA094C">
        <w:rPr>
          <w:rFonts w:ascii="Noto Sans" w:hAnsi="Noto Sans" w:cs="Noto Sans"/>
          <w:sz w:val="22"/>
          <w:szCs w:val="22"/>
        </w:rPr>
        <w:t>circunstàncies</w:t>
      </w:r>
      <w:proofErr w:type="spellEnd"/>
      <w:r w:rsidR="00B07DF5" w:rsidRPr="00CA094C">
        <w:rPr>
          <w:rFonts w:ascii="Noto Sans" w:hAnsi="Noto Sans" w:cs="Noto Sans"/>
          <w:sz w:val="22"/>
          <w:szCs w:val="22"/>
        </w:rPr>
        <w:t>:</w:t>
      </w:r>
    </w:p>
    <w:p w:rsidR="00B07DF5" w:rsidRPr="00CA094C" w:rsidRDefault="00B07DF5" w:rsidP="00B07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Noto Sans" w:hAnsi="Noto Sans" w:cs="Noto Sans"/>
          <w:sz w:val="22"/>
          <w:szCs w:val="22"/>
        </w:rPr>
      </w:pPr>
    </w:p>
    <w:p w:rsidR="00B07DF5" w:rsidRPr="00CA094C" w:rsidRDefault="00B07DF5" w:rsidP="00B07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>a)Quan hagi desaparegut més del 50% del seu capital social subscrit com a conseqüència de les pèrdues acumulades.</w:t>
      </w:r>
    </w:p>
    <w:p w:rsidR="00B07DF5" w:rsidRPr="00CA094C" w:rsidRDefault="00B07DF5" w:rsidP="00B07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Noto Sans" w:hAnsi="Noto Sans" w:cs="Noto Sans"/>
          <w:sz w:val="22"/>
          <w:szCs w:val="22"/>
        </w:rPr>
      </w:pPr>
    </w:p>
    <w:p w:rsidR="00B07DF5" w:rsidRPr="00CA094C" w:rsidRDefault="00B07DF5" w:rsidP="00B07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 xml:space="preserve">b) En societats en les que algun soci </w:t>
      </w:r>
      <w:proofErr w:type="spellStart"/>
      <w:r w:rsidRPr="00CA094C">
        <w:rPr>
          <w:rFonts w:ascii="Noto Sans" w:hAnsi="Noto Sans" w:cs="Noto Sans"/>
          <w:sz w:val="22"/>
          <w:szCs w:val="22"/>
        </w:rPr>
        <w:t>tengui</w:t>
      </w:r>
      <w:proofErr w:type="spellEnd"/>
      <w:r w:rsidRPr="00CA094C">
        <w:rPr>
          <w:rFonts w:ascii="Noto Sans" w:hAnsi="Noto Sans" w:cs="Noto Sans"/>
          <w:sz w:val="22"/>
          <w:szCs w:val="22"/>
        </w:rPr>
        <w:t xml:space="preserve"> una responsabilitat il·limitada sobre el deute de la societat, quan hagi desaparegut per pèrdues acumulades més del 50% dels seus fons propis que figuren en la seva comptabilitat .</w:t>
      </w:r>
    </w:p>
    <w:p w:rsidR="00B07DF5" w:rsidRPr="00CA094C" w:rsidRDefault="00B07DF5" w:rsidP="00B07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Noto Sans" w:hAnsi="Noto Sans" w:cs="Noto Sans"/>
          <w:sz w:val="22"/>
          <w:szCs w:val="22"/>
        </w:rPr>
      </w:pPr>
    </w:p>
    <w:p w:rsidR="00B07DF5" w:rsidRPr="00CA094C" w:rsidRDefault="00B07DF5" w:rsidP="00B07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>c) Quan l’empresa es trobi immersa en un procediment de fallida o insolvència o reuneixi els criteris establerts en Dret nacional per ser sotmesa a un procediment de fallida o insolvència a petició dels seus creditors.</w:t>
      </w:r>
    </w:p>
    <w:p w:rsidR="00B07DF5" w:rsidRPr="00CA094C" w:rsidRDefault="00B07DF5" w:rsidP="00B07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Noto Sans" w:hAnsi="Noto Sans" w:cs="Noto Sans"/>
          <w:sz w:val="22"/>
          <w:szCs w:val="22"/>
        </w:rPr>
      </w:pPr>
    </w:p>
    <w:p w:rsidR="00B07DF5" w:rsidRPr="00CA094C" w:rsidRDefault="00B07DF5" w:rsidP="00B07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>d) En empreses que no siguin PIME, quan, durant els dos anys anteriors,</w:t>
      </w:r>
    </w:p>
    <w:p w:rsidR="006A737B" w:rsidRPr="00CA094C" w:rsidRDefault="00B07DF5" w:rsidP="006A73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20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 xml:space="preserve">i) </w:t>
      </w:r>
      <w:r w:rsidR="006A737B" w:rsidRPr="00CA094C">
        <w:rPr>
          <w:rFonts w:ascii="Noto Sans" w:hAnsi="Noto Sans" w:cs="Noto Sans"/>
          <w:sz w:val="22"/>
          <w:szCs w:val="22"/>
        </w:rPr>
        <w:t>la</w:t>
      </w:r>
      <w:r w:rsidRPr="00CA094C">
        <w:rPr>
          <w:rFonts w:ascii="Noto Sans" w:hAnsi="Noto Sans" w:cs="Noto Sans"/>
          <w:sz w:val="22"/>
          <w:szCs w:val="22"/>
        </w:rPr>
        <w:t xml:space="preserve"> ràtio deute/capital de l’empresa hagi sigut superior a 7,5, i </w:t>
      </w:r>
    </w:p>
    <w:p w:rsidR="006A737B" w:rsidRPr="00CA094C" w:rsidRDefault="00B07DF5" w:rsidP="006A73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20"/>
        <w:rPr>
          <w:rFonts w:ascii="Noto Sans" w:hAnsi="Noto Sans" w:cs="Noto Sans"/>
          <w:sz w:val="22"/>
          <w:szCs w:val="22"/>
        </w:rPr>
      </w:pPr>
      <w:proofErr w:type="spellStart"/>
      <w:r w:rsidRPr="00CA094C">
        <w:rPr>
          <w:rFonts w:ascii="Noto Sans" w:hAnsi="Noto Sans" w:cs="Noto Sans"/>
          <w:sz w:val="22"/>
          <w:szCs w:val="22"/>
        </w:rPr>
        <w:t>ii</w:t>
      </w:r>
      <w:proofErr w:type="spellEnd"/>
      <w:r w:rsidRPr="00CA094C">
        <w:rPr>
          <w:rFonts w:ascii="Noto Sans" w:hAnsi="Noto Sans" w:cs="Noto Sans"/>
          <w:sz w:val="22"/>
          <w:szCs w:val="22"/>
        </w:rPr>
        <w:t xml:space="preserve">) </w:t>
      </w:r>
      <w:r w:rsidR="006A737B" w:rsidRPr="00CA094C">
        <w:rPr>
          <w:rFonts w:ascii="Noto Sans" w:hAnsi="Noto Sans" w:cs="Noto Sans"/>
          <w:sz w:val="22"/>
          <w:szCs w:val="22"/>
        </w:rPr>
        <w:t>la</w:t>
      </w:r>
      <w:r w:rsidRPr="00CA094C">
        <w:rPr>
          <w:rFonts w:ascii="Noto Sans" w:hAnsi="Noto Sans" w:cs="Noto Sans"/>
          <w:sz w:val="22"/>
          <w:szCs w:val="22"/>
        </w:rPr>
        <w:t xml:space="preserve"> ràtio de cobertura d’i</w:t>
      </w:r>
      <w:r w:rsidR="006A737B" w:rsidRPr="00CA094C">
        <w:rPr>
          <w:rFonts w:ascii="Noto Sans" w:hAnsi="Noto Sans" w:cs="Noto Sans"/>
          <w:sz w:val="22"/>
          <w:szCs w:val="22"/>
        </w:rPr>
        <w:t>nteressos de l’empresa, calculada</w:t>
      </w:r>
      <w:r w:rsidRPr="00CA094C">
        <w:rPr>
          <w:rFonts w:ascii="Noto Sans" w:hAnsi="Noto Sans" w:cs="Noto Sans"/>
          <w:sz w:val="22"/>
          <w:szCs w:val="22"/>
        </w:rPr>
        <w:t xml:space="preserve"> sobre la b</w:t>
      </w:r>
      <w:r w:rsidR="006A737B" w:rsidRPr="00CA094C">
        <w:rPr>
          <w:rFonts w:ascii="Noto Sans" w:hAnsi="Noto Sans" w:cs="Noto Sans"/>
          <w:sz w:val="22"/>
          <w:szCs w:val="22"/>
        </w:rPr>
        <w:t xml:space="preserve">ase del EBITDA, sigui </w:t>
      </w:r>
    </w:p>
    <w:p w:rsidR="00F70DA1" w:rsidRPr="00CA094C" w:rsidRDefault="006A737B" w:rsidP="00890D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20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t xml:space="preserve">inferior </w:t>
      </w:r>
      <w:r w:rsidR="00B07DF5" w:rsidRPr="00CA094C">
        <w:rPr>
          <w:rFonts w:ascii="Noto Sans" w:hAnsi="Noto Sans" w:cs="Noto Sans"/>
          <w:sz w:val="22"/>
          <w:szCs w:val="22"/>
        </w:rPr>
        <w:t>a 1,0.</w:t>
      </w:r>
    </w:p>
    <w:p w:rsidR="00706BD5" w:rsidRPr="00CA094C" w:rsidRDefault="00706BD5" w:rsidP="00706BD5">
      <w:pPr>
        <w:rPr>
          <w:rFonts w:ascii="Noto Sans" w:hAnsi="Noto Sans" w:cs="Noto Sans"/>
          <w:b/>
          <w:sz w:val="22"/>
          <w:szCs w:val="22"/>
        </w:rPr>
      </w:pPr>
      <w:r w:rsidRPr="00CA094C">
        <w:rPr>
          <w:rFonts w:ascii="Noto Sans" w:hAnsi="Noto Sans" w:cs="Noto Sans"/>
        </w:rPr>
        <w:br w:type="page"/>
      </w:r>
      <w:r w:rsidRPr="00CA094C">
        <w:rPr>
          <w:rFonts w:ascii="Noto Sans" w:hAnsi="Noto Sans" w:cs="Noto Sans"/>
          <w:b/>
          <w:sz w:val="22"/>
          <w:szCs w:val="22"/>
        </w:rPr>
        <w:lastRenderedPageBreak/>
        <w:t>Model 2</w:t>
      </w:r>
    </w:p>
    <w:p w:rsidR="00706BD5" w:rsidRPr="00CA094C" w:rsidRDefault="00706BD5" w:rsidP="00706BD5">
      <w:pPr>
        <w:rPr>
          <w:rFonts w:ascii="Noto Sans" w:hAnsi="Noto Sans" w:cs="Noto Sans"/>
          <w:b/>
          <w:sz w:val="22"/>
          <w:szCs w:val="22"/>
        </w:rPr>
      </w:pPr>
    </w:p>
    <w:p w:rsidR="00706BD5" w:rsidRPr="00CA094C" w:rsidRDefault="00706BD5" w:rsidP="00706BD5">
      <w:pPr>
        <w:rPr>
          <w:rFonts w:ascii="Noto Sans" w:hAnsi="Noto Sans" w:cs="Noto Sans"/>
          <w:b/>
          <w:sz w:val="22"/>
          <w:szCs w:val="22"/>
        </w:rPr>
      </w:pPr>
      <w:r w:rsidRPr="00CA094C">
        <w:rPr>
          <w:rFonts w:ascii="Noto Sans" w:hAnsi="Noto Sans" w:cs="Noto Sans"/>
          <w:b/>
          <w:sz w:val="22"/>
          <w:szCs w:val="22"/>
        </w:rPr>
        <w:t>MEMÒRIA AGRONÒMICA</w:t>
      </w:r>
    </w:p>
    <w:p w:rsidR="00F80769" w:rsidRPr="00CA094C" w:rsidRDefault="00F80769" w:rsidP="00706BD5">
      <w:pPr>
        <w:rPr>
          <w:rFonts w:ascii="Noto Sans" w:hAnsi="Noto Sans" w:cs="Noto Sans"/>
          <w:b/>
          <w:sz w:val="22"/>
          <w:szCs w:val="22"/>
        </w:rPr>
      </w:pPr>
    </w:p>
    <w:p w:rsidR="00F70DA1" w:rsidRPr="00CA094C" w:rsidRDefault="00F70DA1" w:rsidP="00706BD5">
      <w:pPr>
        <w:rPr>
          <w:rFonts w:ascii="Noto Sans" w:hAnsi="Noto Sans" w:cs="Noto Sans"/>
          <w:b/>
          <w:sz w:val="22"/>
          <w:szCs w:val="22"/>
        </w:rPr>
      </w:pPr>
      <w:r w:rsidRPr="00CA094C">
        <w:rPr>
          <w:rFonts w:ascii="Noto Sans" w:hAnsi="Noto Sans" w:cs="Noto Sans"/>
          <w:b/>
          <w:sz w:val="22"/>
          <w:szCs w:val="22"/>
        </w:rPr>
        <w:t xml:space="preserve">Adjuntar </w:t>
      </w:r>
      <w:r w:rsidR="00EE17CF" w:rsidRPr="00CA094C">
        <w:rPr>
          <w:rFonts w:ascii="Noto Sans" w:hAnsi="Noto Sans" w:cs="Noto Sans"/>
          <w:b/>
          <w:sz w:val="22"/>
          <w:szCs w:val="22"/>
        </w:rPr>
        <w:t>M</w:t>
      </w:r>
      <w:r w:rsidRPr="00CA094C">
        <w:rPr>
          <w:rFonts w:ascii="Noto Sans" w:hAnsi="Noto Sans" w:cs="Noto Sans"/>
          <w:b/>
          <w:sz w:val="22"/>
          <w:szCs w:val="22"/>
        </w:rPr>
        <w:t>emòria que inclogui</w:t>
      </w:r>
      <w:r w:rsidR="009260AF" w:rsidRPr="00CA094C">
        <w:rPr>
          <w:rFonts w:ascii="Noto Sans" w:hAnsi="Noto Sans" w:cs="Noto Sans"/>
          <w:b/>
          <w:sz w:val="22"/>
          <w:szCs w:val="22"/>
        </w:rPr>
        <w:t xml:space="preserve"> els següents 5 apartats</w:t>
      </w:r>
      <w:r w:rsidRPr="00CA094C">
        <w:rPr>
          <w:rFonts w:ascii="Noto Sans" w:hAnsi="Noto Sans" w:cs="Noto Sans"/>
          <w:b/>
          <w:sz w:val="22"/>
          <w:szCs w:val="22"/>
        </w:rPr>
        <w:t>:</w:t>
      </w:r>
    </w:p>
    <w:p w:rsidR="00E474EE" w:rsidRPr="00CA094C" w:rsidRDefault="00EB5613" w:rsidP="00E474EE">
      <w:pPr>
        <w:ind w:left="284"/>
        <w:jc w:val="both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70DA1" w:rsidRPr="00CA094C"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 w:rsidRPr="00CA094C">
        <w:rPr>
          <w:rFonts w:ascii="Noto Sans" w:hAnsi="Noto Sans" w:cs="Noto Sans"/>
          <w:sz w:val="22"/>
          <w:szCs w:val="22"/>
        </w:rPr>
        <w:fldChar w:fldCharType="end"/>
      </w:r>
      <w:r w:rsidR="00F70DA1" w:rsidRPr="00CA094C">
        <w:rPr>
          <w:rFonts w:ascii="Noto Sans" w:hAnsi="Noto Sans" w:cs="Noto Sans"/>
          <w:sz w:val="22"/>
          <w:szCs w:val="22"/>
        </w:rPr>
        <w:t xml:space="preserve"> 1) Inversions a realitzar.</w:t>
      </w:r>
    </w:p>
    <w:p w:rsidR="00E474EE" w:rsidRPr="00CA094C" w:rsidRDefault="00EB5613" w:rsidP="00E474EE">
      <w:pPr>
        <w:ind w:left="284"/>
        <w:jc w:val="both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70DA1" w:rsidRPr="00CA094C"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 w:rsidRPr="00CA094C">
        <w:rPr>
          <w:rFonts w:ascii="Noto Sans" w:hAnsi="Noto Sans" w:cs="Noto Sans"/>
          <w:sz w:val="22"/>
          <w:szCs w:val="22"/>
        </w:rPr>
        <w:fldChar w:fldCharType="end"/>
      </w:r>
      <w:r w:rsidR="00F70DA1" w:rsidRPr="00CA094C">
        <w:rPr>
          <w:rFonts w:ascii="Noto Sans" w:hAnsi="Noto Sans" w:cs="Noto Sans"/>
          <w:sz w:val="22"/>
          <w:szCs w:val="22"/>
        </w:rPr>
        <w:t xml:space="preserve"> </w:t>
      </w:r>
      <w:r w:rsidR="00E474EE" w:rsidRPr="00CA094C">
        <w:rPr>
          <w:rFonts w:ascii="Noto Sans" w:hAnsi="Noto Sans" w:cs="Noto Sans"/>
          <w:sz w:val="22"/>
          <w:szCs w:val="22"/>
        </w:rPr>
        <w:t>2) Matèries primeres agràries i productes finals, especificant la seva procedència,  les capacitats productives i de transformació.</w:t>
      </w:r>
    </w:p>
    <w:p w:rsidR="00E474EE" w:rsidRPr="00CA094C" w:rsidRDefault="00EB5613" w:rsidP="00E474EE">
      <w:pPr>
        <w:ind w:left="284"/>
        <w:jc w:val="both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70DA1" w:rsidRPr="00CA094C"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 w:rsidRPr="00CA094C">
        <w:rPr>
          <w:rFonts w:ascii="Noto Sans" w:hAnsi="Noto Sans" w:cs="Noto Sans"/>
          <w:sz w:val="22"/>
          <w:szCs w:val="22"/>
        </w:rPr>
        <w:fldChar w:fldCharType="end"/>
      </w:r>
      <w:r w:rsidR="00F70DA1" w:rsidRPr="00CA094C">
        <w:rPr>
          <w:rFonts w:ascii="Noto Sans" w:hAnsi="Noto Sans" w:cs="Noto Sans"/>
          <w:sz w:val="22"/>
          <w:szCs w:val="22"/>
        </w:rPr>
        <w:t xml:space="preserve"> </w:t>
      </w:r>
      <w:r w:rsidR="00E474EE" w:rsidRPr="00CA094C">
        <w:rPr>
          <w:rFonts w:ascii="Noto Sans" w:hAnsi="Noto Sans" w:cs="Noto Sans"/>
          <w:sz w:val="22"/>
          <w:szCs w:val="22"/>
        </w:rPr>
        <w:t xml:space="preserve">3) Benefici econòmic de la inversió pels productors de matèries primeres agrícoles i ramaderes. </w:t>
      </w:r>
    </w:p>
    <w:p w:rsidR="00E474EE" w:rsidRPr="00CA094C" w:rsidRDefault="00EB5613" w:rsidP="00E474EE">
      <w:pPr>
        <w:ind w:left="284"/>
        <w:jc w:val="both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70DA1" w:rsidRPr="00CA094C"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 w:rsidRPr="00CA094C">
        <w:rPr>
          <w:rFonts w:ascii="Noto Sans" w:hAnsi="Noto Sans" w:cs="Noto Sans"/>
          <w:sz w:val="22"/>
          <w:szCs w:val="22"/>
        </w:rPr>
        <w:fldChar w:fldCharType="end"/>
      </w:r>
      <w:r w:rsidR="00F70DA1" w:rsidRPr="00CA094C">
        <w:rPr>
          <w:rFonts w:ascii="Noto Sans" w:hAnsi="Noto Sans" w:cs="Noto Sans"/>
          <w:sz w:val="22"/>
          <w:szCs w:val="22"/>
        </w:rPr>
        <w:t xml:space="preserve"> 4) </w:t>
      </w:r>
      <w:r w:rsidR="00E474EE" w:rsidRPr="00CA094C">
        <w:rPr>
          <w:rFonts w:ascii="Noto Sans" w:hAnsi="Noto Sans" w:cs="Noto Sans"/>
          <w:sz w:val="22"/>
          <w:szCs w:val="22"/>
        </w:rPr>
        <w:t>Repercussió de les actuacions en, com a mínim, un d’aquests punts:</w:t>
      </w:r>
    </w:p>
    <w:p w:rsidR="00E474EE" w:rsidRPr="00CA094C" w:rsidRDefault="00E474EE" w:rsidP="00E474EE">
      <w:pPr>
        <w:widowControl/>
        <w:numPr>
          <w:ilvl w:val="0"/>
          <w:numId w:val="7"/>
        </w:numPr>
        <w:jc w:val="both"/>
        <w:rPr>
          <w:rFonts w:ascii="Noto Sans" w:hAnsi="Noto Sans" w:cs="Noto Sans"/>
          <w:color w:val="000000"/>
          <w:sz w:val="22"/>
          <w:szCs w:val="22"/>
        </w:rPr>
      </w:pPr>
      <w:r w:rsidRPr="00CA094C">
        <w:rPr>
          <w:rFonts w:ascii="Noto Sans" w:hAnsi="Noto Sans" w:cs="Noto Sans"/>
          <w:color w:val="000000"/>
          <w:sz w:val="22"/>
          <w:szCs w:val="22"/>
        </w:rPr>
        <w:t>Millorar el rendiment, la competitivitat i el desenvolupament econòmic.</w:t>
      </w:r>
    </w:p>
    <w:p w:rsidR="00E474EE" w:rsidRPr="00CA094C" w:rsidRDefault="00E474EE" w:rsidP="00E474EE">
      <w:pPr>
        <w:widowControl/>
        <w:numPr>
          <w:ilvl w:val="0"/>
          <w:numId w:val="7"/>
        </w:numPr>
        <w:jc w:val="both"/>
        <w:rPr>
          <w:rFonts w:ascii="Noto Sans" w:hAnsi="Noto Sans" w:cs="Noto Sans"/>
          <w:color w:val="000000"/>
          <w:sz w:val="22"/>
          <w:szCs w:val="22"/>
        </w:rPr>
      </w:pPr>
      <w:r w:rsidRPr="00CA094C">
        <w:rPr>
          <w:rFonts w:ascii="Noto Sans" w:hAnsi="Noto Sans" w:cs="Noto Sans"/>
          <w:color w:val="000000"/>
          <w:sz w:val="22"/>
          <w:szCs w:val="22"/>
        </w:rPr>
        <w:t>Fomentar els productes de qualitat.</w:t>
      </w:r>
    </w:p>
    <w:p w:rsidR="00E474EE" w:rsidRPr="00CA094C" w:rsidRDefault="00E474EE" w:rsidP="00E474EE">
      <w:pPr>
        <w:widowControl/>
        <w:numPr>
          <w:ilvl w:val="0"/>
          <w:numId w:val="7"/>
        </w:numPr>
        <w:jc w:val="both"/>
        <w:rPr>
          <w:rFonts w:ascii="Noto Sans" w:hAnsi="Noto Sans" w:cs="Noto Sans"/>
          <w:color w:val="000000"/>
          <w:sz w:val="22"/>
          <w:szCs w:val="22"/>
        </w:rPr>
      </w:pPr>
      <w:r w:rsidRPr="00CA094C">
        <w:rPr>
          <w:rFonts w:ascii="Noto Sans" w:hAnsi="Noto Sans" w:cs="Noto Sans"/>
          <w:color w:val="000000"/>
          <w:sz w:val="22"/>
          <w:szCs w:val="22"/>
        </w:rPr>
        <w:t xml:space="preserve">Afavorir la innovació i el respecte al medi ambient, la seguretat laboral, la higiene, el benestar animal i millorar les </w:t>
      </w:r>
      <w:r w:rsidR="006A737B" w:rsidRPr="00CA094C">
        <w:rPr>
          <w:rFonts w:ascii="Noto Sans" w:hAnsi="Noto Sans" w:cs="Noto Sans"/>
          <w:color w:val="000000"/>
          <w:sz w:val="22"/>
          <w:szCs w:val="22"/>
        </w:rPr>
        <w:t>ràtios</w:t>
      </w:r>
      <w:r w:rsidRPr="00CA094C">
        <w:rPr>
          <w:rFonts w:ascii="Noto Sans" w:hAnsi="Noto Sans" w:cs="Noto Sans"/>
          <w:color w:val="000000"/>
          <w:sz w:val="22"/>
          <w:szCs w:val="22"/>
        </w:rPr>
        <w:t xml:space="preserve"> de sostenibilitat social, econòmica i ambiental.</w:t>
      </w:r>
    </w:p>
    <w:p w:rsidR="00E474EE" w:rsidRPr="00CA094C" w:rsidRDefault="00EB5613" w:rsidP="00E474EE">
      <w:pPr>
        <w:ind w:left="284"/>
        <w:jc w:val="both"/>
        <w:rPr>
          <w:rFonts w:ascii="Noto Sans" w:hAnsi="Noto Sans" w:cs="Noto Sans"/>
          <w:color w:val="000000"/>
          <w:sz w:val="22"/>
          <w:szCs w:val="22"/>
        </w:rPr>
      </w:pPr>
      <w:r w:rsidRPr="00CA094C">
        <w:rPr>
          <w:rFonts w:ascii="Noto Sans" w:hAnsi="Noto Sans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70DA1" w:rsidRPr="00CA094C"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 w:rsidRPr="00CA094C">
        <w:rPr>
          <w:rFonts w:ascii="Noto Sans" w:hAnsi="Noto Sans" w:cs="Noto Sans"/>
          <w:sz w:val="22"/>
          <w:szCs w:val="22"/>
        </w:rPr>
        <w:fldChar w:fldCharType="end"/>
      </w:r>
      <w:r w:rsidR="00F70DA1" w:rsidRPr="00CA094C">
        <w:rPr>
          <w:rFonts w:ascii="Noto Sans" w:hAnsi="Noto Sans" w:cs="Noto Sans"/>
          <w:sz w:val="22"/>
          <w:szCs w:val="22"/>
        </w:rPr>
        <w:t xml:space="preserve"> </w:t>
      </w:r>
      <w:r w:rsidR="00E474EE" w:rsidRPr="00CA094C">
        <w:rPr>
          <w:rFonts w:ascii="Noto Sans" w:hAnsi="Noto Sans" w:cs="Noto Sans"/>
          <w:color w:val="000000"/>
          <w:sz w:val="22"/>
          <w:szCs w:val="22"/>
        </w:rPr>
        <w:t>5) Viabilitat tècnica del projecte, especificant capacitats productives i de transformació, instal·lacions i sortides comercials.</w:t>
      </w:r>
    </w:p>
    <w:p w:rsidR="00890D27" w:rsidRDefault="00890D27" w:rsidP="00796510">
      <w:pPr>
        <w:rPr>
          <w:rFonts w:ascii="Noto Sans" w:hAnsi="Noto Sans" w:cs="Noto Sans"/>
          <w:sz w:val="22"/>
          <w:szCs w:val="22"/>
        </w:rPr>
        <w:sectPr w:rsidR="00890D27" w:rsidSect="00796510">
          <w:footerReference w:type="default" r:id="rId15"/>
          <w:pgSz w:w="11905" w:h="16837"/>
          <w:pgMar w:top="1134" w:right="1134" w:bottom="1134" w:left="1134" w:header="720" w:footer="720" w:gutter="0"/>
          <w:cols w:space="720"/>
          <w:docGrid w:linePitch="326"/>
        </w:sectPr>
      </w:pPr>
    </w:p>
    <w:p w:rsidR="00F70DA1" w:rsidRPr="00CA094C" w:rsidRDefault="00F70DA1" w:rsidP="00796510">
      <w:pPr>
        <w:rPr>
          <w:rFonts w:ascii="Noto Sans" w:hAnsi="Noto Sans" w:cs="Noto Sans"/>
          <w:sz w:val="22"/>
          <w:szCs w:val="22"/>
        </w:rPr>
      </w:pPr>
    </w:p>
    <w:p w:rsidR="00E474EE" w:rsidRPr="00CA094C" w:rsidRDefault="00F70DA1" w:rsidP="00796510">
      <w:pPr>
        <w:rPr>
          <w:rFonts w:ascii="Noto Sans" w:hAnsi="Noto Sans" w:cs="Noto Sans"/>
          <w:b/>
          <w:sz w:val="22"/>
          <w:szCs w:val="22"/>
        </w:rPr>
      </w:pPr>
      <w:r w:rsidRPr="00CA094C">
        <w:rPr>
          <w:rFonts w:ascii="Noto Sans" w:hAnsi="Noto Sans" w:cs="Noto Sans"/>
          <w:b/>
          <w:sz w:val="22"/>
          <w:szCs w:val="22"/>
        </w:rPr>
        <w:t>Complimentar aquest quadre:</w:t>
      </w:r>
    </w:p>
    <w:p w:rsidR="00F70DA1" w:rsidRPr="00CA094C" w:rsidRDefault="00F70DA1" w:rsidP="00796510">
      <w:pPr>
        <w:rPr>
          <w:rFonts w:ascii="Noto Sans" w:hAnsi="Noto Sans" w:cs="Noto Sans"/>
          <w:sz w:val="22"/>
          <w:szCs w:val="22"/>
        </w:rPr>
      </w:pPr>
    </w:p>
    <w:p w:rsidR="00F70DA1" w:rsidRPr="00CA094C" w:rsidRDefault="00F70DA1" w:rsidP="00EE17CF">
      <w:pPr>
        <w:jc w:val="both"/>
        <w:rPr>
          <w:rFonts w:ascii="Noto Sans" w:hAnsi="Noto Sans" w:cs="Noto Sans"/>
          <w:sz w:val="22"/>
          <w:szCs w:val="22"/>
        </w:rPr>
      </w:pPr>
      <w:r w:rsidRPr="00CA094C">
        <w:rPr>
          <w:rFonts w:ascii="Noto Sans" w:hAnsi="Noto Sans" w:cs="Noto Sans"/>
          <w:b/>
          <w:sz w:val="22"/>
          <w:szCs w:val="22"/>
        </w:rPr>
        <w:t>Matèries primeres</w:t>
      </w:r>
      <w:r w:rsidRPr="00CA094C">
        <w:rPr>
          <w:rFonts w:ascii="Noto Sans" w:hAnsi="Noto Sans" w:cs="Noto Sans"/>
          <w:sz w:val="22"/>
          <w:szCs w:val="22"/>
        </w:rPr>
        <w:t xml:space="preserve"> i/o productes emprats abans i després de la inversió, indicant-ne el seu </w:t>
      </w:r>
      <w:r w:rsidR="00890D27">
        <w:rPr>
          <w:rFonts w:ascii="Noto Sans" w:hAnsi="Noto Sans" w:cs="Noto Sans"/>
          <w:sz w:val="22"/>
          <w:szCs w:val="22"/>
        </w:rPr>
        <w:t>origen segons provinguin de la Comunitat A</w:t>
      </w:r>
      <w:r w:rsidRPr="00CA094C">
        <w:rPr>
          <w:rFonts w:ascii="Noto Sans" w:hAnsi="Noto Sans" w:cs="Noto Sans"/>
          <w:sz w:val="22"/>
          <w:szCs w:val="22"/>
        </w:rPr>
        <w:t>utònoma de les Illes Balears, d’altres regions comun</w:t>
      </w:r>
      <w:r w:rsidR="009260AF" w:rsidRPr="00CA094C">
        <w:rPr>
          <w:rFonts w:ascii="Noto Sans" w:hAnsi="Noto Sans" w:cs="Noto Sans"/>
          <w:sz w:val="22"/>
          <w:szCs w:val="22"/>
        </w:rPr>
        <w:t>itàries, i/o de països</w:t>
      </w:r>
      <w:r w:rsidR="00F44FDF" w:rsidRPr="00CA094C">
        <w:rPr>
          <w:rFonts w:ascii="Noto Sans" w:hAnsi="Noto Sans" w:cs="Noto Sans"/>
          <w:sz w:val="22"/>
          <w:szCs w:val="22"/>
        </w:rPr>
        <w:t xml:space="preserve"> 3</w:t>
      </w:r>
      <w:r w:rsidR="00F44FDF" w:rsidRPr="00CA094C">
        <w:rPr>
          <w:rFonts w:ascii="Noto Sans" w:hAnsi="Noto Sans" w:cs="Noto Sans"/>
          <w:kern w:val="22"/>
          <w:sz w:val="22"/>
          <w:szCs w:val="22"/>
          <w:vertAlign w:val="superscript"/>
        </w:rPr>
        <w:t>ers</w:t>
      </w:r>
      <w:r w:rsidR="00EE17CF" w:rsidRPr="00CA094C">
        <w:rPr>
          <w:rFonts w:ascii="Noto Sans" w:hAnsi="Noto Sans" w:cs="Noto Sans"/>
          <w:sz w:val="22"/>
          <w:szCs w:val="22"/>
        </w:rPr>
        <w:t xml:space="preserve">. </w:t>
      </w:r>
    </w:p>
    <w:p w:rsidR="009260AF" w:rsidRPr="00CA094C" w:rsidRDefault="009260AF" w:rsidP="00F70DA1">
      <w:pPr>
        <w:rPr>
          <w:rFonts w:ascii="Noto Sans" w:hAnsi="Noto Sans" w:cs="Noto Sans"/>
          <w:sz w:val="22"/>
          <w:szCs w:val="22"/>
        </w:rPr>
      </w:pPr>
    </w:p>
    <w:tbl>
      <w:tblPr>
        <w:tblW w:w="10773" w:type="dxa"/>
        <w:tblInd w:w="-539" w:type="dxa"/>
        <w:tblLayout w:type="fixed"/>
        <w:tblCellMar>
          <w:left w:w="0" w:type="dxa"/>
          <w:right w:w="0" w:type="dxa"/>
        </w:tblCellMar>
        <w:tblLook w:val="0000"/>
      </w:tblPr>
      <w:tblGrid>
        <w:gridCol w:w="710"/>
        <w:gridCol w:w="2829"/>
        <w:gridCol w:w="1445"/>
        <w:gridCol w:w="1408"/>
        <w:gridCol w:w="1409"/>
        <w:gridCol w:w="1549"/>
        <w:gridCol w:w="1423"/>
      </w:tblGrid>
      <w:tr w:rsidR="00F70DA1" w:rsidRPr="00890D27" w:rsidTr="00615926">
        <w:trPr>
          <w:cantSplit/>
          <w:trHeight w:val="450"/>
        </w:trPr>
        <w:tc>
          <w:tcPr>
            <w:tcW w:w="3539" w:type="dxa"/>
            <w:gridSpan w:val="2"/>
            <w:vMerge w:val="restart"/>
            <w:tcBorders>
              <w:top w:val="threeDEmboss" w:sz="6" w:space="0" w:color="auto"/>
              <w:left w:val="threeDEmboss" w:sz="6" w:space="0" w:color="auto"/>
              <w:right w:val="threeDEmboss" w:sz="6" w:space="0" w:color="auto"/>
            </w:tcBorders>
            <w:vAlign w:val="center"/>
          </w:tcPr>
          <w:p w:rsidR="00F70DA1" w:rsidRPr="00890D27" w:rsidRDefault="00F70DA1" w:rsidP="00615926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Matèries primeres i/o productes agraris</w:t>
            </w:r>
            <w:r w:rsidR="00615926" w:rsidRPr="00890D27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890D27">
              <w:rPr>
                <w:rFonts w:ascii="Noto Sans" w:hAnsi="Noto Sans" w:cs="Noto Sans"/>
                <w:b/>
                <w:sz w:val="20"/>
                <w:szCs w:val="20"/>
              </w:rPr>
              <w:t>EMPRATS</w:t>
            </w:r>
          </w:p>
        </w:tc>
        <w:tc>
          <w:tcPr>
            <w:tcW w:w="2853" w:type="dxa"/>
            <w:gridSpan w:val="2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F70DA1" w:rsidRPr="00890D27" w:rsidRDefault="00F70DA1" w:rsidP="00615926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ANYS ANTERIORS A LA</w:t>
            </w:r>
            <w:r w:rsidR="00615926" w:rsidRPr="00890D27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890D27">
              <w:rPr>
                <w:rFonts w:ascii="Noto Sans" w:hAnsi="Noto Sans" w:cs="Noto Sans"/>
                <w:sz w:val="20"/>
                <w:szCs w:val="20"/>
              </w:rPr>
              <w:t>PRESENTACIÓ DE LA SOL·LICITUD</w:t>
            </w:r>
          </w:p>
        </w:tc>
        <w:tc>
          <w:tcPr>
            <w:tcW w:w="4381" w:type="dxa"/>
            <w:gridSpan w:val="3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F70DA1" w:rsidRPr="00890D27" w:rsidRDefault="00F70DA1" w:rsidP="00F70DA1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 xml:space="preserve">ANYS POSTERIORS A LA REALITZACIÓ DE LA INVERSIÓ </w:t>
            </w:r>
            <w:r w:rsidRPr="00890D27">
              <w:rPr>
                <w:rFonts w:ascii="Noto Sans" w:hAnsi="Noto Sans" w:cs="Noto Sans"/>
                <w:b/>
                <w:sz w:val="20"/>
                <w:szCs w:val="20"/>
              </w:rPr>
              <w:t>(PREVISIONS)</w:t>
            </w:r>
          </w:p>
        </w:tc>
      </w:tr>
      <w:tr w:rsidR="00F70DA1" w:rsidRPr="00890D27" w:rsidTr="00615926">
        <w:trPr>
          <w:trHeight w:val="180"/>
        </w:trPr>
        <w:tc>
          <w:tcPr>
            <w:tcW w:w="3539" w:type="dxa"/>
            <w:gridSpan w:val="2"/>
            <w:vMerge/>
            <w:tcBorders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F70DA1" w:rsidRPr="00890D27" w:rsidRDefault="00F70DA1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45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F70DA1" w:rsidRPr="00890D27" w:rsidRDefault="00F70DA1" w:rsidP="00F70DA1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-2</w:t>
            </w: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F70DA1" w:rsidRPr="00890D27" w:rsidRDefault="00F70DA1" w:rsidP="00F70DA1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-1</w:t>
            </w: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F70DA1" w:rsidRPr="00890D27" w:rsidRDefault="00F70DA1" w:rsidP="00F70DA1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+1</w:t>
            </w:r>
          </w:p>
        </w:tc>
        <w:tc>
          <w:tcPr>
            <w:tcW w:w="154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F70DA1" w:rsidRPr="00890D27" w:rsidRDefault="00F70DA1" w:rsidP="00F70DA1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+2</w:t>
            </w:r>
          </w:p>
        </w:tc>
        <w:tc>
          <w:tcPr>
            <w:tcW w:w="1423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vAlign w:val="center"/>
          </w:tcPr>
          <w:p w:rsidR="00F70DA1" w:rsidRPr="00890D27" w:rsidRDefault="00F70DA1" w:rsidP="00F70DA1">
            <w:pPr>
              <w:jc w:val="center"/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+3</w:t>
            </w:r>
          </w:p>
        </w:tc>
      </w:tr>
      <w:tr w:rsidR="00F70DA1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F70DA1" w:rsidRPr="00890D27" w:rsidRDefault="00F70DA1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1.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F70DA1" w:rsidRPr="00890D27" w:rsidRDefault="00F70DA1" w:rsidP="00F70DA1"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b/>
                <w:sz w:val="20"/>
                <w:szCs w:val="20"/>
              </w:rPr>
              <w:t>Designació:</w:t>
            </w:r>
          </w:p>
        </w:tc>
        <w:tc>
          <w:tcPr>
            <w:tcW w:w="7234" w:type="dxa"/>
            <w:gridSpan w:val="5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F70DA1" w:rsidRPr="00890D27" w:rsidRDefault="00F70DA1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1.1.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615926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Quantitat</w:t>
            </w:r>
          </w:p>
        </w:tc>
        <w:tc>
          <w:tcPr>
            <w:tcW w:w="1445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1.2.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615926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Valor (€)</w:t>
            </w:r>
          </w:p>
        </w:tc>
        <w:tc>
          <w:tcPr>
            <w:tcW w:w="1445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F70DA1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F70DA1" w:rsidRPr="00890D27" w:rsidRDefault="00F70DA1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1.3.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F70DA1" w:rsidRPr="00890D27" w:rsidRDefault="00F70DA1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Procedència</w:t>
            </w:r>
            <w:r w:rsidR="00890D27" w:rsidRPr="00890D27">
              <w:rPr>
                <w:rFonts w:ascii="Noto Sans" w:hAnsi="Noto Sans" w:cs="Noto Sans"/>
                <w:sz w:val="20"/>
                <w:szCs w:val="20"/>
              </w:rPr>
              <w:t>(IB, UE, 3ª)</w:t>
            </w:r>
          </w:p>
        </w:tc>
        <w:tc>
          <w:tcPr>
            <w:tcW w:w="7234" w:type="dxa"/>
            <w:gridSpan w:val="5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F70DA1" w:rsidRPr="00890D27" w:rsidRDefault="00F70DA1" w:rsidP="00F70DA1">
            <w:pPr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F70DA1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F70DA1" w:rsidRPr="00890D27" w:rsidRDefault="00F70DA1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2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F70DA1" w:rsidRPr="00890D27" w:rsidRDefault="00F70DA1" w:rsidP="00F70DA1"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b/>
                <w:sz w:val="20"/>
                <w:szCs w:val="20"/>
              </w:rPr>
              <w:t>Designació:</w:t>
            </w:r>
          </w:p>
        </w:tc>
        <w:tc>
          <w:tcPr>
            <w:tcW w:w="7234" w:type="dxa"/>
            <w:gridSpan w:val="5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F70DA1" w:rsidRPr="00890D27" w:rsidRDefault="00F70DA1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2.1.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615926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Quantitat</w:t>
            </w:r>
          </w:p>
        </w:tc>
        <w:tc>
          <w:tcPr>
            <w:tcW w:w="1445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2.2.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615926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Valor (€)</w:t>
            </w:r>
          </w:p>
        </w:tc>
        <w:tc>
          <w:tcPr>
            <w:tcW w:w="1445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jc w:val="right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F70DA1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F70DA1" w:rsidRPr="00890D27" w:rsidRDefault="00F70DA1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2.3.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F70DA1" w:rsidRPr="00890D27" w:rsidRDefault="00890D27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Procedència(IB, UE, 3ª)</w:t>
            </w:r>
          </w:p>
        </w:tc>
        <w:tc>
          <w:tcPr>
            <w:tcW w:w="7234" w:type="dxa"/>
            <w:gridSpan w:val="5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F70DA1" w:rsidRPr="00890D27" w:rsidRDefault="00F70DA1" w:rsidP="00F70DA1">
            <w:pPr>
              <w:jc w:val="right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3.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b/>
                <w:sz w:val="20"/>
                <w:szCs w:val="20"/>
              </w:rPr>
              <w:t>Designació:</w:t>
            </w:r>
          </w:p>
        </w:tc>
        <w:tc>
          <w:tcPr>
            <w:tcW w:w="7234" w:type="dxa"/>
            <w:gridSpan w:val="5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3.1.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615926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Quantitat</w:t>
            </w:r>
          </w:p>
        </w:tc>
        <w:tc>
          <w:tcPr>
            <w:tcW w:w="1445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615926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3.2.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615926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Valor (€)</w:t>
            </w:r>
          </w:p>
        </w:tc>
        <w:tc>
          <w:tcPr>
            <w:tcW w:w="1445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3.3.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890D27" w:rsidP="00615926"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Procedència(IB, UE, 3ª)</w:t>
            </w:r>
          </w:p>
        </w:tc>
        <w:tc>
          <w:tcPr>
            <w:tcW w:w="1445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jc w:val="right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4.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b/>
                <w:sz w:val="20"/>
                <w:szCs w:val="20"/>
              </w:rPr>
              <w:t>Designació:</w:t>
            </w:r>
          </w:p>
        </w:tc>
        <w:tc>
          <w:tcPr>
            <w:tcW w:w="7234" w:type="dxa"/>
            <w:gridSpan w:val="5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2F2F2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4.1.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615926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Quantitat</w:t>
            </w:r>
          </w:p>
        </w:tc>
        <w:tc>
          <w:tcPr>
            <w:tcW w:w="1445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4.2.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615926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Valor (€)</w:t>
            </w:r>
          </w:p>
        </w:tc>
        <w:tc>
          <w:tcPr>
            <w:tcW w:w="1445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0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4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15926" w:rsidRPr="00890D27" w:rsidTr="00615926">
        <w:trPr>
          <w:trHeight w:val="285"/>
        </w:trPr>
        <w:tc>
          <w:tcPr>
            <w:tcW w:w="710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4.3.</w:t>
            </w:r>
          </w:p>
        </w:tc>
        <w:tc>
          <w:tcPr>
            <w:tcW w:w="2829" w:type="dxa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890D27" w:rsidP="00890D27">
            <w:pPr>
              <w:rPr>
                <w:rFonts w:ascii="Noto Sans" w:hAnsi="Noto Sans" w:cs="Noto Sans"/>
                <w:sz w:val="20"/>
                <w:szCs w:val="20"/>
              </w:rPr>
            </w:pPr>
            <w:r w:rsidRPr="00890D27">
              <w:rPr>
                <w:rFonts w:ascii="Noto Sans" w:hAnsi="Noto Sans" w:cs="Noto Sans"/>
                <w:sz w:val="20"/>
                <w:szCs w:val="20"/>
              </w:rPr>
              <w:t>Procedència(IB, UE, 3ª)</w:t>
            </w:r>
            <w:r w:rsidR="00615926" w:rsidRPr="00890D27">
              <w:rPr>
                <w:rFonts w:ascii="Noto Sans" w:hAnsi="Noto Sans" w:cs="Noto Sans"/>
                <w:sz w:val="20"/>
                <w:szCs w:val="20"/>
              </w:rPr>
              <w:t>a</w:t>
            </w:r>
          </w:p>
        </w:tc>
        <w:tc>
          <w:tcPr>
            <w:tcW w:w="7234" w:type="dxa"/>
            <w:gridSpan w:val="5"/>
            <w:tcBorders>
              <w:top w:val="threeDEmboss" w:sz="6" w:space="0" w:color="auto"/>
              <w:left w:val="threeDEmboss" w:sz="6" w:space="0" w:color="auto"/>
              <w:bottom w:val="threeDEmboss" w:sz="6" w:space="0" w:color="auto"/>
              <w:right w:val="threeDEmboss" w:sz="6" w:space="0" w:color="auto"/>
            </w:tcBorders>
            <w:shd w:val="clear" w:color="auto" w:fill="FFFFFF"/>
            <w:vAlign w:val="center"/>
          </w:tcPr>
          <w:p w:rsidR="00615926" w:rsidRPr="00890D27" w:rsidRDefault="00615926" w:rsidP="00F70DA1">
            <w:pPr>
              <w:jc w:val="right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</w:tbl>
    <w:p w:rsidR="00EE17CF" w:rsidRPr="00CA094C" w:rsidRDefault="00EE17CF" w:rsidP="00F80769">
      <w:pPr>
        <w:ind w:left="357"/>
        <w:jc w:val="both"/>
        <w:rPr>
          <w:rFonts w:ascii="Noto Sans" w:hAnsi="Noto Sans" w:cs="Noto Sans"/>
          <w:i/>
          <w:sz w:val="20"/>
        </w:rPr>
      </w:pPr>
      <w:r w:rsidRPr="00CA094C">
        <w:rPr>
          <w:rFonts w:ascii="Noto Sans" w:hAnsi="Noto Sans" w:cs="Noto Sans"/>
          <w:i/>
          <w:sz w:val="20"/>
        </w:rPr>
        <w:t>- ‘Matèria primera</w:t>
      </w:r>
      <w:r w:rsidR="00CE2E86" w:rsidRPr="00CA094C">
        <w:rPr>
          <w:rFonts w:ascii="Noto Sans" w:hAnsi="Noto Sans" w:cs="Noto Sans"/>
          <w:i/>
          <w:sz w:val="20"/>
        </w:rPr>
        <w:t>’:</w:t>
      </w:r>
      <w:r w:rsidRPr="00CA094C">
        <w:rPr>
          <w:rFonts w:ascii="Noto Sans" w:hAnsi="Noto Sans" w:cs="Noto Sans"/>
          <w:i/>
          <w:sz w:val="20"/>
        </w:rPr>
        <w:t xml:space="preserve"> agrícola o ramadera, que ha d’estar inclosa </w:t>
      </w:r>
      <w:r w:rsidR="00CE2E86" w:rsidRPr="00CA094C">
        <w:rPr>
          <w:rFonts w:ascii="Noto Sans" w:hAnsi="Noto Sans" w:cs="Noto Sans"/>
          <w:i/>
          <w:sz w:val="20"/>
        </w:rPr>
        <w:t>dins</w:t>
      </w:r>
      <w:r w:rsidRPr="00CA094C">
        <w:rPr>
          <w:rFonts w:ascii="Noto Sans" w:hAnsi="Noto Sans" w:cs="Noto Sans"/>
          <w:i/>
          <w:sz w:val="20"/>
        </w:rPr>
        <w:t xml:space="preserve"> l’Annex I del </w:t>
      </w:r>
      <w:proofErr w:type="spellStart"/>
      <w:r w:rsidRPr="00CA094C">
        <w:rPr>
          <w:rFonts w:ascii="Noto Sans" w:hAnsi="Noto Sans" w:cs="Noto Sans"/>
          <w:i/>
          <w:sz w:val="20"/>
        </w:rPr>
        <w:t>Tratat</w:t>
      </w:r>
      <w:proofErr w:type="spellEnd"/>
      <w:r w:rsidRPr="00CA094C">
        <w:rPr>
          <w:rFonts w:ascii="Noto Sans" w:hAnsi="Noto Sans" w:cs="Noto Sans"/>
          <w:i/>
          <w:sz w:val="20"/>
        </w:rPr>
        <w:t xml:space="preserve"> per </w:t>
      </w:r>
      <w:r w:rsidR="00CE2E86" w:rsidRPr="00CA094C">
        <w:rPr>
          <w:rFonts w:ascii="Noto Sans" w:hAnsi="Noto Sans" w:cs="Noto Sans"/>
          <w:i/>
          <w:sz w:val="20"/>
        </w:rPr>
        <w:t>què</w:t>
      </w:r>
      <w:r w:rsidRPr="00CA094C">
        <w:rPr>
          <w:rFonts w:ascii="Noto Sans" w:hAnsi="Noto Sans" w:cs="Noto Sans"/>
          <w:i/>
          <w:sz w:val="20"/>
        </w:rPr>
        <w:t xml:space="preserve"> el</w:t>
      </w:r>
      <w:r w:rsidR="00CE2E86" w:rsidRPr="00CA094C">
        <w:rPr>
          <w:rFonts w:ascii="Noto Sans" w:hAnsi="Noto Sans" w:cs="Noto Sans"/>
          <w:i/>
          <w:sz w:val="20"/>
        </w:rPr>
        <w:t xml:space="preserve"> </w:t>
      </w:r>
      <w:r w:rsidRPr="00CA094C">
        <w:rPr>
          <w:rFonts w:ascii="Noto Sans" w:hAnsi="Noto Sans" w:cs="Noto Sans"/>
          <w:i/>
          <w:sz w:val="20"/>
        </w:rPr>
        <w:t>projecte</w:t>
      </w:r>
      <w:r w:rsidR="00CE2E86" w:rsidRPr="00CA094C">
        <w:rPr>
          <w:rFonts w:ascii="Noto Sans" w:hAnsi="Noto Sans" w:cs="Noto Sans"/>
          <w:i/>
          <w:sz w:val="20"/>
        </w:rPr>
        <w:t xml:space="preserve"> sigui subvencionable.</w:t>
      </w:r>
    </w:p>
    <w:p w:rsidR="00AE72DA" w:rsidRPr="00CA094C" w:rsidRDefault="00AE72DA" w:rsidP="00F80769">
      <w:pPr>
        <w:ind w:left="357"/>
        <w:jc w:val="both"/>
        <w:rPr>
          <w:rFonts w:ascii="Noto Sans" w:hAnsi="Noto Sans" w:cs="Noto Sans"/>
          <w:i/>
          <w:sz w:val="20"/>
        </w:rPr>
      </w:pPr>
      <w:r w:rsidRPr="00CA094C">
        <w:rPr>
          <w:rFonts w:ascii="Noto Sans" w:hAnsi="Noto Sans" w:cs="Noto Sans"/>
          <w:i/>
          <w:sz w:val="20"/>
        </w:rPr>
        <w:t>- ‘Designació’: nom de la matèria primera o producte emprat, objecte de transformació o de comercialització (</w:t>
      </w:r>
      <w:r w:rsidR="00F80769" w:rsidRPr="00CA094C">
        <w:rPr>
          <w:rFonts w:ascii="Noto Sans" w:hAnsi="Noto Sans" w:cs="Noto Sans"/>
          <w:i/>
          <w:sz w:val="20"/>
        </w:rPr>
        <w:t>patata</w:t>
      </w:r>
      <w:r w:rsidRPr="00CA094C">
        <w:rPr>
          <w:rFonts w:ascii="Noto Sans" w:hAnsi="Noto Sans" w:cs="Noto Sans"/>
          <w:i/>
          <w:sz w:val="20"/>
        </w:rPr>
        <w:t>, oliv</w:t>
      </w:r>
      <w:r w:rsidR="00F80769" w:rsidRPr="00CA094C">
        <w:rPr>
          <w:rFonts w:ascii="Noto Sans" w:hAnsi="Noto Sans" w:cs="Noto Sans"/>
          <w:i/>
          <w:sz w:val="20"/>
        </w:rPr>
        <w:t>a</w:t>
      </w:r>
      <w:r w:rsidRPr="00CA094C">
        <w:rPr>
          <w:rFonts w:ascii="Noto Sans" w:hAnsi="Noto Sans" w:cs="Noto Sans"/>
          <w:i/>
          <w:sz w:val="20"/>
        </w:rPr>
        <w:t>, etc.)i procedència (Illes Balears, Espanya/UE, País no comunitari)</w:t>
      </w:r>
      <w:r w:rsidR="00CE2E86" w:rsidRPr="00CA094C">
        <w:rPr>
          <w:rFonts w:ascii="Noto Sans" w:hAnsi="Noto Sans" w:cs="Noto Sans"/>
          <w:i/>
          <w:sz w:val="20"/>
        </w:rPr>
        <w:t>.</w:t>
      </w:r>
    </w:p>
    <w:p w:rsidR="00AE72DA" w:rsidRPr="00CA094C" w:rsidRDefault="00AE72DA" w:rsidP="00F80769">
      <w:pPr>
        <w:ind w:left="357"/>
        <w:jc w:val="both"/>
        <w:rPr>
          <w:rFonts w:ascii="Noto Sans" w:hAnsi="Noto Sans" w:cs="Noto Sans"/>
          <w:sz w:val="20"/>
        </w:rPr>
      </w:pPr>
      <w:r w:rsidRPr="00CA094C">
        <w:rPr>
          <w:rFonts w:ascii="Noto Sans" w:hAnsi="Noto Sans" w:cs="Noto Sans"/>
          <w:i/>
          <w:sz w:val="20"/>
        </w:rPr>
        <w:t xml:space="preserve">- Indiqueu la ‘Quantitat’ en tones. Els productes que no s’adquireixen per pes, s’han d’expressar en la seva unitat de mesura, </w:t>
      </w:r>
      <w:r w:rsidR="00F80769" w:rsidRPr="00CA094C">
        <w:rPr>
          <w:rFonts w:ascii="Noto Sans" w:hAnsi="Noto Sans" w:cs="Noto Sans"/>
          <w:i/>
          <w:sz w:val="20"/>
        </w:rPr>
        <w:t>i</w:t>
      </w:r>
      <w:r w:rsidRPr="00CA094C">
        <w:rPr>
          <w:rFonts w:ascii="Noto Sans" w:hAnsi="Noto Sans" w:cs="Noto Sans"/>
          <w:i/>
          <w:sz w:val="20"/>
        </w:rPr>
        <w:t>ndicant-la entre parèntesi a continuació de ‘quantitat’ (Hl: hectolitres, U: unitats, etc.)</w:t>
      </w:r>
      <w:r w:rsidR="00CE2E86" w:rsidRPr="00CA094C">
        <w:rPr>
          <w:rFonts w:ascii="Noto Sans" w:hAnsi="Noto Sans" w:cs="Noto Sans"/>
          <w:i/>
          <w:sz w:val="20"/>
        </w:rPr>
        <w:t>.</w:t>
      </w:r>
    </w:p>
    <w:p w:rsidR="00856C02" w:rsidRDefault="00AE72DA" w:rsidP="00AE72DA">
      <w:pPr>
        <w:ind w:firstLine="357"/>
        <w:rPr>
          <w:rFonts w:ascii="Noto Sans" w:hAnsi="Noto Sans" w:cs="Noto Sans"/>
          <w:i/>
          <w:sz w:val="20"/>
        </w:rPr>
        <w:sectPr w:rsidR="00856C02" w:rsidSect="00796510">
          <w:pgSz w:w="11905" w:h="16837"/>
          <w:pgMar w:top="1134" w:right="1134" w:bottom="1134" w:left="1134" w:header="720" w:footer="720" w:gutter="0"/>
          <w:cols w:space="720"/>
          <w:docGrid w:linePitch="326"/>
        </w:sectPr>
      </w:pPr>
      <w:r w:rsidRPr="00CA094C">
        <w:rPr>
          <w:rFonts w:ascii="Noto Sans" w:hAnsi="Noto Sans" w:cs="Noto Sans"/>
          <w:i/>
          <w:sz w:val="20"/>
        </w:rPr>
        <w:t>- El ’Valor’ s’expressarà en euros (€) o milers d’euros (M€).</w:t>
      </w:r>
    </w:p>
    <w:p w:rsidR="00856C02" w:rsidRPr="00856C02" w:rsidRDefault="00856C02" w:rsidP="00856C02">
      <w:pPr>
        <w:rPr>
          <w:rFonts w:ascii="Noto Sans" w:hAnsi="Noto Sans" w:cs="Noto Sans"/>
          <w:b/>
          <w:sz w:val="22"/>
          <w:szCs w:val="22"/>
        </w:rPr>
      </w:pPr>
      <w:r w:rsidRPr="00856C02">
        <w:rPr>
          <w:rFonts w:ascii="Noto Sans" w:hAnsi="Noto Sans" w:cs="Noto Sans"/>
          <w:b/>
          <w:sz w:val="22"/>
          <w:szCs w:val="22"/>
        </w:rPr>
        <w:lastRenderedPageBreak/>
        <w:t>Model 3</w:t>
      </w:r>
    </w:p>
    <w:p w:rsidR="00856C02" w:rsidRPr="00856C02" w:rsidRDefault="00856C02" w:rsidP="00856C02">
      <w:pPr>
        <w:rPr>
          <w:rFonts w:ascii="Noto Sans" w:hAnsi="Noto Sans" w:cs="Noto Sans"/>
          <w:b/>
          <w:sz w:val="22"/>
          <w:szCs w:val="22"/>
        </w:rPr>
      </w:pPr>
    </w:p>
    <w:p w:rsidR="00856C02" w:rsidRPr="00856C02" w:rsidRDefault="00856C02" w:rsidP="00856C02">
      <w:pPr>
        <w:rPr>
          <w:rFonts w:ascii="Noto Sans" w:hAnsi="Noto Sans" w:cs="Noto Sans"/>
          <w:b/>
          <w:sz w:val="22"/>
          <w:szCs w:val="22"/>
        </w:rPr>
      </w:pPr>
      <w:r w:rsidRPr="00856C02">
        <w:rPr>
          <w:rFonts w:ascii="Noto Sans" w:hAnsi="Noto Sans" w:cs="Noto Sans"/>
          <w:b/>
          <w:sz w:val="22"/>
          <w:szCs w:val="22"/>
        </w:rPr>
        <w:t>DECLARACIÓ AJUDES DE MÍNIMIS PER ALS PRODUCTES NO INCLOSSOS AL ANNEX 1 DEL TRATAT DE L’UNIÓ EUROPEA</w:t>
      </w:r>
    </w:p>
    <w:p w:rsidR="00856C02" w:rsidRPr="00856C02" w:rsidRDefault="00856C02" w:rsidP="00856C02">
      <w:pPr>
        <w:jc w:val="both"/>
        <w:rPr>
          <w:rFonts w:ascii="Noto Sans" w:hAnsi="Noto Sans" w:cs="Noto Sans"/>
          <w:b/>
          <w:bCs/>
          <w:sz w:val="22"/>
          <w:szCs w:val="22"/>
        </w:rPr>
      </w:pPr>
      <w:r w:rsidRPr="00856C02">
        <w:rPr>
          <w:rFonts w:ascii="Noto Sans" w:hAnsi="Noto Sans" w:cs="Noto Sans"/>
          <w:b/>
          <w:bCs/>
          <w:sz w:val="22"/>
          <w:szCs w:val="22"/>
        </w:rPr>
        <w:t>DECLAR:</w:t>
      </w:r>
    </w:p>
    <w:p w:rsidR="00856C02" w:rsidRPr="00856C02" w:rsidRDefault="00856C02" w:rsidP="00856C02">
      <w:pPr>
        <w:jc w:val="both"/>
        <w:rPr>
          <w:rFonts w:ascii="Noto Sans" w:eastAsia="Consolas" w:hAnsi="Noto Sans" w:cs="Noto Sans"/>
          <w:color w:val="2A00FF"/>
          <w:sz w:val="22"/>
          <w:szCs w:val="22"/>
        </w:rPr>
      </w:pPr>
    </w:p>
    <w:p w:rsidR="00856C02" w:rsidRPr="00856C02" w:rsidRDefault="00856C02" w:rsidP="00856C02">
      <w:pPr>
        <w:jc w:val="both"/>
        <w:rPr>
          <w:rFonts w:ascii="Noto Sans" w:hAnsi="Noto Sans" w:cs="Noto Sans"/>
          <w:sz w:val="22"/>
          <w:szCs w:val="22"/>
        </w:rPr>
      </w:pPr>
      <w:r w:rsidRPr="00856C02">
        <w:rPr>
          <w:rFonts w:ascii="Noto Sans" w:hAnsi="Noto Sans" w:cs="Noto Sans"/>
          <w:sz w:val="22"/>
          <w:szCs w:val="22"/>
        </w:rPr>
        <w:t xml:space="preserve">Que, si n’és el cas, la meva empresa o empresa vinculada ha rebut durant els tres exercicis fiscals darrers, les següents ajudes de </w:t>
      </w:r>
      <w:r w:rsidRPr="00856C02">
        <w:rPr>
          <w:rFonts w:ascii="Noto Sans" w:hAnsi="Noto Sans" w:cs="Noto Sans"/>
          <w:i/>
          <w:sz w:val="22"/>
          <w:szCs w:val="22"/>
        </w:rPr>
        <w:t>mínims</w:t>
      </w:r>
      <w:r w:rsidRPr="00856C02">
        <w:rPr>
          <w:rFonts w:ascii="Noto Sans" w:hAnsi="Noto Sans" w:cs="Noto Sans"/>
          <w:sz w:val="22"/>
          <w:szCs w:val="22"/>
        </w:rPr>
        <w:t>, d’acord amb els Reglaments (UE) núm. 1407/2013 (empreses no dedicades a producció primària de productes agrícoles) o 1408/2013 (empresa del sector de la producció primària) de la Comissió, de 18 de desembre de 2013:</w:t>
      </w:r>
    </w:p>
    <w:p w:rsidR="00856C02" w:rsidRPr="00856C02" w:rsidRDefault="00856C02" w:rsidP="00856C02"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 w:rsidR="00856C02" w:rsidRPr="00856C02" w:rsidRDefault="00856C02" w:rsidP="00856C02"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 w:rsidR="00856C02" w:rsidRPr="00856C02" w:rsidRDefault="00856C02" w:rsidP="00856C02"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 w:rsidR="00856C02" w:rsidRPr="00856C02" w:rsidRDefault="00856C02" w:rsidP="00856C02">
      <w:pPr>
        <w:jc w:val="both"/>
        <w:rPr>
          <w:rFonts w:ascii="Noto Sans" w:hAnsi="Noto Sans" w:cs="Noto Sans"/>
          <w:sz w:val="20"/>
          <w:szCs w:val="20"/>
        </w:rPr>
      </w:pPr>
      <w:r w:rsidRPr="00856C02">
        <w:rPr>
          <w:rFonts w:ascii="Noto Sans" w:hAnsi="Noto Sans" w:cs="Noto Sans"/>
          <w:sz w:val="20"/>
          <w:szCs w:val="20"/>
        </w:rPr>
        <w:t xml:space="preserve">*2016 Ajuda de </w:t>
      </w:r>
      <w:r w:rsidRPr="00856C02">
        <w:rPr>
          <w:rFonts w:ascii="Noto Sans" w:hAnsi="Noto Sans" w:cs="Noto Sans"/>
          <w:i/>
          <w:sz w:val="20"/>
          <w:szCs w:val="20"/>
        </w:rPr>
        <w:t>mínims agrari/no agrari</w:t>
      </w:r>
      <w:r w:rsidRPr="00856C02">
        <w:rPr>
          <w:rFonts w:ascii="Noto Sans" w:hAnsi="Noto Sans" w:cs="Noto Sans"/>
          <w:sz w:val="20"/>
          <w:szCs w:val="20"/>
        </w:rPr>
        <w:t>: ................................................, quantia ..............................€</w:t>
      </w:r>
    </w:p>
    <w:p w:rsidR="00856C02" w:rsidRPr="00856C02" w:rsidRDefault="00856C02" w:rsidP="00856C02">
      <w:pPr>
        <w:ind w:left="295"/>
        <w:jc w:val="both"/>
        <w:rPr>
          <w:rFonts w:ascii="Noto Sans" w:hAnsi="Noto Sans" w:cs="Noto Sans"/>
          <w:sz w:val="20"/>
          <w:szCs w:val="20"/>
        </w:rPr>
      </w:pPr>
    </w:p>
    <w:p w:rsidR="00856C02" w:rsidRPr="00856C02" w:rsidRDefault="00856C02" w:rsidP="00856C02">
      <w:pPr>
        <w:jc w:val="both"/>
        <w:rPr>
          <w:rFonts w:ascii="Noto Sans" w:hAnsi="Noto Sans" w:cs="Noto Sans"/>
          <w:sz w:val="20"/>
          <w:szCs w:val="20"/>
        </w:rPr>
      </w:pPr>
      <w:r w:rsidRPr="00856C02">
        <w:rPr>
          <w:rFonts w:ascii="Noto Sans" w:hAnsi="Noto Sans" w:cs="Noto Sans"/>
          <w:sz w:val="20"/>
          <w:szCs w:val="20"/>
        </w:rPr>
        <w:t xml:space="preserve">*2017 Ajuda de </w:t>
      </w:r>
      <w:r w:rsidRPr="00856C02">
        <w:rPr>
          <w:rFonts w:ascii="Noto Sans" w:hAnsi="Noto Sans" w:cs="Noto Sans"/>
          <w:i/>
          <w:sz w:val="20"/>
          <w:szCs w:val="20"/>
        </w:rPr>
        <w:t>mínims agrari/no agrari</w:t>
      </w:r>
      <w:r w:rsidRPr="00856C02">
        <w:rPr>
          <w:rFonts w:ascii="Noto Sans" w:hAnsi="Noto Sans" w:cs="Noto Sans"/>
          <w:sz w:val="20"/>
          <w:szCs w:val="20"/>
        </w:rPr>
        <w:t>: ................................................, quantia ..............................€</w:t>
      </w:r>
    </w:p>
    <w:p w:rsidR="00856C02" w:rsidRPr="00856C02" w:rsidRDefault="00856C02" w:rsidP="00856C02">
      <w:pPr>
        <w:ind w:left="295"/>
        <w:jc w:val="both"/>
        <w:rPr>
          <w:rFonts w:ascii="Noto Sans" w:hAnsi="Noto Sans" w:cs="Noto Sans"/>
          <w:sz w:val="20"/>
          <w:szCs w:val="20"/>
        </w:rPr>
      </w:pPr>
    </w:p>
    <w:p w:rsidR="00856C02" w:rsidRPr="00856C02" w:rsidRDefault="00856C02" w:rsidP="00856C02">
      <w:pPr>
        <w:jc w:val="both"/>
        <w:rPr>
          <w:rFonts w:ascii="Noto Sans" w:hAnsi="Noto Sans" w:cs="Noto Sans"/>
          <w:sz w:val="20"/>
          <w:szCs w:val="20"/>
        </w:rPr>
      </w:pPr>
      <w:r w:rsidRPr="00856C02">
        <w:rPr>
          <w:rFonts w:ascii="Noto Sans" w:hAnsi="Noto Sans" w:cs="Noto Sans"/>
          <w:sz w:val="20"/>
          <w:szCs w:val="20"/>
        </w:rPr>
        <w:t xml:space="preserve">*2018 Ajuda de </w:t>
      </w:r>
      <w:r w:rsidRPr="00856C02">
        <w:rPr>
          <w:rFonts w:ascii="Noto Sans" w:hAnsi="Noto Sans" w:cs="Noto Sans"/>
          <w:i/>
          <w:sz w:val="20"/>
          <w:szCs w:val="20"/>
        </w:rPr>
        <w:t>mínims agrari/no agrari</w:t>
      </w:r>
      <w:r w:rsidRPr="00856C02">
        <w:rPr>
          <w:rFonts w:ascii="Noto Sans" w:hAnsi="Noto Sans" w:cs="Noto Sans"/>
          <w:sz w:val="20"/>
          <w:szCs w:val="20"/>
        </w:rPr>
        <w:t>: ................................................, quantia ..............................€</w:t>
      </w:r>
    </w:p>
    <w:p w:rsidR="00856C02" w:rsidRPr="00856C02" w:rsidRDefault="00856C02" w:rsidP="00856C02"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 w:rsidR="00856C02" w:rsidRPr="00856C02" w:rsidRDefault="00856C02" w:rsidP="00856C02"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 w:rsidR="00856C02" w:rsidRPr="00856C02" w:rsidRDefault="00856C02" w:rsidP="00856C02">
      <w:pPr>
        <w:ind w:left="295"/>
        <w:jc w:val="both"/>
        <w:rPr>
          <w:rFonts w:ascii="Noto Sans" w:hAnsi="Noto Sans" w:cs="Noto Sans"/>
          <w:sz w:val="22"/>
          <w:szCs w:val="22"/>
        </w:rPr>
      </w:pPr>
    </w:p>
    <w:p w:rsidR="00856C02" w:rsidRPr="00856C02" w:rsidRDefault="00856C02" w:rsidP="00856C02">
      <w:pPr>
        <w:jc w:val="both"/>
        <w:rPr>
          <w:rFonts w:ascii="Noto Sans" w:hAnsi="Noto Sans" w:cs="Noto Sans"/>
          <w:sz w:val="22"/>
          <w:szCs w:val="22"/>
        </w:rPr>
      </w:pPr>
      <w:r w:rsidRPr="00856C02">
        <w:rPr>
          <w:rFonts w:ascii="Noto Sans" w:hAnsi="Noto Sans" w:cs="Noto Sans"/>
          <w:sz w:val="22"/>
          <w:szCs w:val="22"/>
        </w:rPr>
        <w:t>*Anys naturals en els que es varen concedir les ajudes (data resolució concessió)</w:t>
      </w:r>
    </w:p>
    <w:p w:rsidR="00856C02" w:rsidRPr="00856C02" w:rsidRDefault="00856C02" w:rsidP="00856C02">
      <w:pPr>
        <w:widowControl/>
        <w:suppressAutoHyphens w:val="0"/>
        <w:autoSpaceDE w:val="0"/>
        <w:autoSpaceDN w:val="0"/>
        <w:adjustRightInd w:val="0"/>
        <w:ind w:left="284"/>
        <w:jc w:val="both"/>
        <w:rPr>
          <w:rFonts w:ascii="LegacySanITCBoo" w:hAnsi="LegacySanITCBoo"/>
          <w:bCs/>
          <w:i/>
          <w:sz w:val="22"/>
          <w:szCs w:val="22"/>
        </w:rPr>
      </w:pPr>
    </w:p>
    <w:p w:rsidR="00856C02" w:rsidRPr="00856C02" w:rsidRDefault="00856C02" w:rsidP="00856C02">
      <w:pPr>
        <w:widowControl/>
        <w:suppressAutoHyphens w:val="0"/>
        <w:autoSpaceDE w:val="0"/>
        <w:autoSpaceDN w:val="0"/>
        <w:adjustRightInd w:val="0"/>
        <w:ind w:left="284"/>
        <w:jc w:val="both"/>
        <w:rPr>
          <w:rFonts w:ascii="LegacySanITCBoo" w:hAnsi="LegacySanITCBoo"/>
          <w:bCs/>
          <w:i/>
          <w:sz w:val="22"/>
          <w:szCs w:val="22"/>
        </w:rPr>
      </w:pPr>
    </w:p>
    <w:p w:rsidR="00F70DA1" w:rsidRPr="00856C02" w:rsidRDefault="00F70DA1" w:rsidP="00AE72DA">
      <w:pPr>
        <w:ind w:firstLine="357"/>
        <w:rPr>
          <w:rFonts w:ascii="Noto Sans" w:hAnsi="Noto Sans" w:cs="Noto Sans"/>
          <w:sz w:val="22"/>
          <w:szCs w:val="22"/>
        </w:rPr>
      </w:pPr>
    </w:p>
    <w:sectPr w:rsidR="00F70DA1" w:rsidRPr="00856C02" w:rsidSect="00796510">
      <w:pgSz w:w="11905" w:h="16837"/>
      <w:pgMar w:top="1134" w:right="1134" w:bottom="1134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2D19" w:rsidRDefault="009C2D19">
      <w:r>
        <w:separator/>
      </w:r>
    </w:p>
  </w:endnote>
  <w:endnote w:type="continuationSeparator" w:id="0">
    <w:p w:rsidR="009C2D19" w:rsidRDefault="009C2D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D19" w:rsidRDefault="009C2D19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9C2D19" w:rsidRDefault="009C2D19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  <w:r>
      <w:rPr>
        <w:rFonts w:ascii="LegacySanITCBoo" w:hAnsi="LegacySanITCBoo"/>
        <w:sz w:val="20"/>
        <w:szCs w:val="20"/>
      </w:rPr>
      <w:t>Lloc i data: …............................................................................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  <w:t>Signatura</w:t>
    </w:r>
  </w:p>
  <w:p w:rsidR="009C2D19" w:rsidRDefault="009C2D19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9C2D19" w:rsidRDefault="009C2D19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9C2D19" w:rsidRDefault="009C2D19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9C2D19" w:rsidRDefault="009C2D19">
    <w:pPr>
      <w:pStyle w:val="Textonotapie"/>
      <w:tabs>
        <w:tab w:val="left" w:pos="2046"/>
      </w:tabs>
    </w:pPr>
    <w:r>
      <w:rPr>
        <w:rFonts w:ascii="LegacySanITCBoo" w:hAnsi="LegacySanITCBoo"/>
        <w:sz w:val="20"/>
        <w:szCs w:val="20"/>
      </w:rPr>
      <w:t>FONS DE GARANTIA AGRÀRIA I PESQUERA DE LES ILLES BALEARS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16"/>
        <w:szCs w:val="16"/>
      </w:rPr>
      <w:t xml:space="preserve">Pàgina </w:t>
    </w:r>
    <w:r w:rsidR="00EB5613"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 w:rsidR="00EB5613">
      <w:rPr>
        <w:sz w:val="16"/>
        <w:szCs w:val="16"/>
      </w:rPr>
      <w:fldChar w:fldCharType="separate"/>
    </w:r>
    <w:r w:rsidR="00717A5D">
      <w:rPr>
        <w:noProof/>
        <w:sz w:val="16"/>
        <w:szCs w:val="16"/>
      </w:rPr>
      <w:t>6</w:t>
    </w:r>
    <w:r w:rsidR="00EB5613">
      <w:rPr>
        <w:sz w:val="16"/>
        <w:szCs w:val="16"/>
      </w:rPr>
      <w:fldChar w:fldCharType="end"/>
    </w:r>
    <w:r>
      <w:rPr>
        <w:rFonts w:ascii="LegacySanITCBoo" w:hAnsi="LegacySanITCBoo"/>
        <w:sz w:val="16"/>
        <w:szCs w:val="16"/>
      </w:rPr>
      <w:t xml:space="preserve"> de </w:t>
    </w:r>
    <w:r w:rsidR="00EB5613"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</w:instrText>
    </w:r>
    <w:r w:rsidR="00EB5613">
      <w:rPr>
        <w:sz w:val="16"/>
        <w:szCs w:val="16"/>
      </w:rPr>
      <w:fldChar w:fldCharType="separate"/>
    </w:r>
    <w:r w:rsidR="00717A5D">
      <w:rPr>
        <w:noProof/>
        <w:sz w:val="16"/>
        <w:szCs w:val="16"/>
      </w:rPr>
      <w:t>12</w:t>
    </w:r>
    <w:r w:rsidR="00EB5613">
      <w:rPr>
        <w:sz w:val="16"/>
        <w:szCs w:val="16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D19" w:rsidRDefault="009C2D19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D19" w:rsidRDefault="009C2D19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D19" w:rsidRDefault="009C2D19"/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D19" w:rsidRDefault="009C2D19" w:rsidP="009260AF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  <w:r>
      <w:rPr>
        <w:rFonts w:ascii="LegacySanITCBoo" w:hAnsi="LegacySanITCBoo"/>
        <w:sz w:val="20"/>
        <w:szCs w:val="20"/>
      </w:rPr>
      <w:t>Lloc i data: …............................................................................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  <w:t>Signatura</w:t>
    </w:r>
  </w:p>
  <w:p w:rsidR="009C2D19" w:rsidRDefault="009C2D19" w:rsidP="009260AF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9C2D19" w:rsidRDefault="009C2D19" w:rsidP="009260AF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9C2D19" w:rsidRDefault="009C2D19" w:rsidP="009260AF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9C2D19" w:rsidRDefault="009C2D19" w:rsidP="009260AF">
    <w:pPr>
      <w:pStyle w:val="Textonotapie"/>
      <w:tabs>
        <w:tab w:val="left" w:pos="2046"/>
      </w:tabs>
    </w:pPr>
    <w:r>
      <w:rPr>
        <w:rFonts w:ascii="LegacySanITCBoo" w:hAnsi="LegacySanITCBoo"/>
        <w:sz w:val="20"/>
        <w:szCs w:val="20"/>
      </w:rPr>
      <w:t>FONS DE GARANTIA AGRÀRIA I PESQUERA DE LES ILLES BALEARS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16"/>
        <w:szCs w:val="16"/>
      </w:rPr>
      <w:t xml:space="preserve">Pàgina </w:t>
    </w:r>
    <w:r w:rsidR="00EB5613"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 w:rsidR="00EB5613">
      <w:rPr>
        <w:sz w:val="16"/>
        <w:szCs w:val="16"/>
      </w:rPr>
      <w:fldChar w:fldCharType="separate"/>
    </w:r>
    <w:r w:rsidR="00717A5D">
      <w:rPr>
        <w:noProof/>
        <w:sz w:val="16"/>
        <w:szCs w:val="16"/>
      </w:rPr>
      <w:t>11</w:t>
    </w:r>
    <w:r w:rsidR="00EB5613">
      <w:rPr>
        <w:sz w:val="16"/>
        <w:szCs w:val="16"/>
      </w:rPr>
      <w:fldChar w:fldCharType="end"/>
    </w:r>
    <w:r>
      <w:rPr>
        <w:rFonts w:ascii="LegacySanITCBoo" w:hAnsi="LegacySanITCBoo"/>
        <w:sz w:val="16"/>
        <w:szCs w:val="16"/>
      </w:rPr>
      <w:t xml:space="preserve"> de </w:t>
    </w:r>
    <w:r w:rsidR="00EB5613"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</w:instrText>
    </w:r>
    <w:r w:rsidR="00EB5613">
      <w:rPr>
        <w:sz w:val="16"/>
        <w:szCs w:val="16"/>
      </w:rPr>
      <w:fldChar w:fldCharType="separate"/>
    </w:r>
    <w:r w:rsidR="00717A5D">
      <w:rPr>
        <w:noProof/>
        <w:sz w:val="16"/>
        <w:szCs w:val="16"/>
      </w:rPr>
      <w:t>12</w:t>
    </w:r>
    <w:r w:rsidR="00EB5613">
      <w:rPr>
        <w:sz w:val="16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2D19" w:rsidRDefault="009C2D19">
      <w:r>
        <w:separator/>
      </w:r>
    </w:p>
  </w:footnote>
  <w:footnote w:type="continuationSeparator" w:id="0">
    <w:p w:rsidR="009C2D19" w:rsidRDefault="009C2D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691" w:type="dxa"/>
      <w:tblInd w:w="-584" w:type="dxa"/>
      <w:tblLayout w:type="fixed"/>
      <w:tblCellMar>
        <w:left w:w="70" w:type="dxa"/>
        <w:right w:w="70" w:type="dxa"/>
      </w:tblCellMar>
      <w:tblLook w:val="0000"/>
    </w:tblPr>
    <w:tblGrid>
      <w:gridCol w:w="3886"/>
      <w:gridCol w:w="3972"/>
      <w:gridCol w:w="2833"/>
    </w:tblGrid>
    <w:tr w:rsidR="009C2D19" w:rsidTr="00C11838">
      <w:trPr>
        <w:cantSplit/>
        <w:trHeight w:val="1511"/>
      </w:trPr>
      <w:tc>
        <w:tcPr>
          <w:tcW w:w="3886" w:type="dxa"/>
          <w:tcBorders>
            <w:top w:val="single" w:sz="4" w:space="0" w:color="000000"/>
            <w:left w:val="single" w:sz="4" w:space="0" w:color="000000"/>
            <w:bottom w:val="single" w:sz="1" w:space="0" w:color="000000"/>
            <w:right w:val="single" w:sz="4" w:space="0" w:color="000000"/>
          </w:tcBorders>
          <w:vAlign w:val="center"/>
        </w:tcPr>
        <w:p w:rsidR="009C2D19" w:rsidRPr="00C11838" w:rsidRDefault="009C2D19" w:rsidP="00A4266B">
          <w:pPr>
            <w:pStyle w:val="Encapalamentdelataula"/>
            <w:snapToGrid w:val="0"/>
            <w:rPr>
              <w:sz w:val="18"/>
              <w:szCs w:val="18"/>
            </w:rPr>
          </w:pPr>
          <w:r>
            <w:rPr>
              <w:b w:val="0"/>
              <w:bCs w:val="0"/>
              <w:noProof/>
              <w:lang w:val="es-ES" w:eastAsia="es-ES" w:bidi="ar-SA"/>
            </w:rPr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3175</wp:posOffset>
                </wp:positionV>
                <wp:extent cx="869315" cy="720725"/>
                <wp:effectExtent l="0" t="0" r="0" b="0"/>
                <wp:wrapNone/>
                <wp:docPr id="5" name="Imagen 1" descr="h:\escrit\PLANTILLAS WORD\NUEVOS LOGOS JULIO 2019\LOGO FOGAIBA COLOR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h:\escrit\PLANTILLAS WORD\NUEVOS LOGOS JULIO 2019\LOGO FOGAIBA COLOR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9315" cy="720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sz w:val="18"/>
              <w:szCs w:val="18"/>
            </w:rPr>
            <w:t xml:space="preserve">                             </w:t>
          </w:r>
          <w:r>
            <w:rPr>
              <w:noProof/>
              <w:sz w:val="18"/>
              <w:szCs w:val="18"/>
              <w:lang w:val="es-ES" w:eastAsia="es-ES" w:bidi="ar-SA"/>
            </w:rPr>
            <w:drawing>
              <wp:inline distT="0" distB="0" distL="0" distR="0">
                <wp:extent cx="540385" cy="540385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385" cy="5403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sz w:val="18"/>
              <w:szCs w:val="18"/>
            </w:rPr>
            <w:t xml:space="preserve">           </w:t>
          </w:r>
          <w:r>
            <w:rPr>
              <w:noProof/>
              <w:sz w:val="18"/>
              <w:szCs w:val="18"/>
              <w:lang w:val="es-ES" w:eastAsia="es-ES" w:bidi="ar-SA"/>
            </w:rPr>
            <w:drawing>
              <wp:inline distT="0" distB="0" distL="0" distR="0">
                <wp:extent cx="636270" cy="548640"/>
                <wp:effectExtent l="1905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6270" cy="5486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sz w:val="18"/>
              <w:szCs w:val="18"/>
            </w:rPr>
            <w:t xml:space="preserve">              </w:t>
          </w:r>
        </w:p>
      </w:tc>
      <w:tc>
        <w:tcPr>
          <w:tcW w:w="397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C2D19" w:rsidRDefault="009C2D19" w:rsidP="004468F8">
          <w:pPr>
            <w:pStyle w:val="Ttulo2"/>
            <w:rPr>
              <w:rFonts w:ascii="LegacySanITCBoo" w:hAnsi="LegacySanITCBoo"/>
              <w:sz w:val="16"/>
              <w:szCs w:val="16"/>
            </w:rPr>
          </w:pPr>
          <w:r>
            <w:rPr>
              <w:rFonts w:ascii="LegacySanITCBoo" w:hAnsi="LegacySanITCBoo"/>
              <w:sz w:val="16"/>
              <w:szCs w:val="16"/>
            </w:rPr>
            <w:t xml:space="preserve">     ANNEX I. SOL·LICITUD D'AJUDA</w:t>
          </w:r>
        </w:p>
        <w:p w:rsidR="009C2D19" w:rsidRDefault="009C2D19" w:rsidP="004468F8">
          <w:pPr>
            <w:pStyle w:val="Textoindependiente"/>
            <w:spacing w:before="120" w:after="40"/>
            <w:jc w:val="center"/>
            <w:rPr>
              <w:rFonts w:ascii="LegacySanITCBoo" w:hAnsi="LegacySanITCBoo"/>
              <w:b/>
              <w:sz w:val="16"/>
              <w:szCs w:val="16"/>
            </w:rPr>
          </w:pPr>
          <w:r>
            <w:rPr>
              <w:rFonts w:ascii="LegacySanITCBoo" w:hAnsi="LegacySanITCBoo"/>
              <w:b/>
              <w:sz w:val="16"/>
              <w:szCs w:val="16"/>
            </w:rPr>
            <w:t>PROGRAMA DE DESENVOLUPAMENT RURAL</w:t>
          </w:r>
        </w:p>
        <w:p w:rsidR="009C2D19" w:rsidRDefault="009C2D19" w:rsidP="004468F8">
          <w:pPr>
            <w:pStyle w:val="Textoindependiente"/>
            <w:spacing w:before="120" w:after="40"/>
            <w:jc w:val="center"/>
            <w:rPr>
              <w:rFonts w:ascii="LegacySanITCBoo" w:hAnsi="LegacySanITCBoo"/>
              <w:b/>
              <w:sz w:val="16"/>
              <w:szCs w:val="16"/>
            </w:rPr>
          </w:pPr>
          <w:r>
            <w:rPr>
              <w:rFonts w:ascii="LegacySanITCBoo" w:hAnsi="LegacySanITCBoo"/>
              <w:b/>
              <w:sz w:val="16"/>
              <w:szCs w:val="16"/>
            </w:rPr>
            <w:t>2014-2020</w:t>
          </w:r>
        </w:p>
        <w:p w:rsidR="009C2D19" w:rsidRDefault="009C2D19">
          <w:pPr>
            <w:pStyle w:val="Textoindependiente"/>
            <w:snapToGrid w:val="0"/>
            <w:spacing w:after="40"/>
            <w:jc w:val="center"/>
            <w:rPr>
              <w:sz w:val="16"/>
              <w:szCs w:val="16"/>
            </w:rPr>
          </w:pPr>
        </w:p>
      </w:tc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9C2D19" w:rsidRDefault="009C2D19">
          <w:pPr>
            <w:pStyle w:val="codi"/>
          </w:pPr>
          <w:r>
            <w:rPr>
              <w:noProof/>
              <w:lang w:eastAsia="es-ES" w:bidi="ar-SA"/>
            </w:rPr>
            <w:drawing>
              <wp:inline distT="0" distB="0" distL="0" distR="0">
                <wp:extent cx="1757045" cy="731520"/>
                <wp:effectExtent l="19050" t="0" r="0" b="0"/>
                <wp:docPr id="3" name="Imagen 1" descr="PDR-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PDR-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57045" cy="7315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C2D19" w:rsidTr="00C11838">
      <w:trPr>
        <w:cantSplit/>
        <w:trHeight w:val="720"/>
      </w:trPr>
      <w:tc>
        <w:tcPr>
          <w:tcW w:w="38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9C2D19" w:rsidRDefault="009C2D19">
          <w:pPr>
            <w:snapToGrid w:val="0"/>
            <w:rPr>
              <w:rFonts w:ascii="LegacySanITCBoo" w:hAnsi="LegacySanITCBoo"/>
            </w:rPr>
          </w:pPr>
          <w:r>
            <w:rPr>
              <w:rFonts w:ascii="LegacySanITCBoo" w:hAnsi="LegacySanITCBoo"/>
            </w:rPr>
            <w:t>CODI DIRFOGAIBA: A04026954</w:t>
          </w:r>
        </w:p>
        <w:p w:rsidR="009C2D19" w:rsidRDefault="009C2D19">
          <w:pPr>
            <w:snapToGrid w:val="0"/>
            <w:rPr>
              <w:rFonts w:ascii="LegacySanITCBoo" w:hAnsi="LegacySanITCBoo"/>
            </w:rPr>
          </w:pPr>
        </w:p>
      </w:tc>
      <w:tc>
        <w:tcPr>
          <w:tcW w:w="397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C2D19" w:rsidRDefault="009C2D19" w:rsidP="003965FB">
          <w:pPr>
            <w:pStyle w:val="Textoindependiente"/>
            <w:jc w:val="center"/>
            <w:rPr>
              <w:rFonts w:ascii="LegacySanITCBoo" w:hAnsi="LegacySanITCBoo"/>
              <w:sz w:val="16"/>
              <w:szCs w:val="16"/>
            </w:rPr>
          </w:pPr>
          <w:r>
            <w:rPr>
              <w:rFonts w:ascii="LegacySanITCBoo" w:hAnsi="LegacySanITCBoo"/>
              <w:sz w:val="16"/>
              <w:szCs w:val="16"/>
            </w:rPr>
            <w:t xml:space="preserve">Transformació i comercialització de productes agrícoles </w:t>
          </w:r>
          <w:r w:rsidR="003965FB">
            <w:rPr>
              <w:rFonts w:ascii="LegacySanITCBoo" w:hAnsi="LegacySanITCBoo"/>
              <w:sz w:val="16"/>
              <w:szCs w:val="16"/>
            </w:rPr>
            <w:t>2021</w:t>
          </w:r>
          <w:r>
            <w:rPr>
              <w:rFonts w:ascii="LegacySanITCBoo" w:hAnsi="LegacySanITCBoo"/>
              <w:sz w:val="16"/>
              <w:szCs w:val="16"/>
            </w:rPr>
            <w:t xml:space="preserve"> – ITC</w:t>
          </w:r>
        </w:p>
      </w:tc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9C2D19" w:rsidRDefault="009C2D19">
          <w:pPr>
            <w:pStyle w:val="Contingutdelataula"/>
            <w:jc w:val="both"/>
            <w:rPr>
              <w:rFonts w:ascii="LegacySanITCBoo" w:hAnsi="LegacySanITCBoo"/>
              <w:sz w:val="16"/>
              <w:szCs w:val="16"/>
            </w:rPr>
          </w:pPr>
          <w:r>
            <w:rPr>
              <w:rFonts w:ascii="LegacySanITCBoo" w:hAnsi="LegacySanITCBoo"/>
              <w:sz w:val="16"/>
              <w:szCs w:val="16"/>
            </w:rPr>
            <w:t>Codi expedient:</w:t>
          </w:r>
        </w:p>
        <w:p w:rsidR="009C2D19" w:rsidRDefault="009C2D19" w:rsidP="00A4266B">
          <w:pPr>
            <w:pStyle w:val="Contingutdelataula"/>
            <w:jc w:val="both"/>
            <w:rPr>
              <w:rFonts w:ascii="LegacySanITCBoo" w:hAnsi="LegacySanITCBoo"/>
              <w:sz w:val="20"/>
              <w:szCs w:val="20"/>
            </w:rPr>
          </w:pPr>
          <w:r>
            <w:rPr>
              <w:rFonts w:ascii="LegacySanITCBoo" w:hAnsi="LegacySanITCBoo"/>
              <w:sz w:val="20"/>
              <w:szCs w:val="20"/>
            </w:rPr>
            <w:t>ITC202____/</w:t>
          </w:r>
          <w:r w:rsidRPr="00E25A21">
            <w:rPr>
              <w:rFonts w:ascii="LegacySanITCBoo" w:hAnsi="LegacySanITCBoo"/>
              <w:sz w:val="20"/>
              <w:szCs w:val="20"/>
              <w:highlight w:val="yellow"/>
            </w:rPr>
            <w:t>____</w:t>
          </w:r>
        </w:p>
      </w:tc>
    </w:tr>
  </w:tbl>
  <w:p w:rsidR="009C2D19" w:rsidRDefault="009C2D19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D19" w:rsidRDefault="009C2D19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D19" w:rsidRPr="00796510" w:rsidRDefault="009C2D19" w:rsidP="00796510">
    <w:pPr>
      <w:pStyle w:val="Contingutdelataula"/>
      <w:jc w:val="both"/>
      <w:rPr>
        <w:rFonts w:ascii="LegacySanITCBoo" w:hAnsi="LegacySanITCBoo"/>
        <w:sz w:val="16"/>
        <w:szCs w:val="16"/>
      </w:rPr>
    </w:pPr>
    <w:r>
      <w:rPr>
        <w:rFonts w:ascii="LegacySanITCBoo" w:hAnsi="LegacySanITCBoo"/>
        <w:sz w:val="16"/>
        <w:szCs w:val="16"/>
      </w:rPr>
      <w:t xml:space="preserve">Codi expedient: </w:t>
    </w:r>
    <w:r>
      <w:rPr>
        <w:rFonts w:ascii="LegacySanITCBoo" w:hAnsi="LegacySanITCBoo"/>
        <w:sz w:val="20"/>
        <w:szCs w:val="20"/>
      </w:rPr>
      <w:t>ITC</w:t>
    </w:r>
    <w:r w:rsidRPr="00A21D9B">
      <w:rPr>
        <w:rFonts w:ascii="LegacySanITCBoo" w:hAnsi="LegacySanITCBoo"/>
        <w:sz w:val="20"/>
        <w:szCs w:val="20"/>
      </w:rPr>
      <w:t>____</w:t>
    </w:r>
    <w:r>
      <w:rPr>
        <w:rFonts w:ascii="LegacySanITCBoo" w:hAnsi="LegacySanITCBoo"/>
        <w:sz w:val="20"/>
        <w:szCs w:val="20"/>
      </w:rPr>
      <w:t>_</w:t>
    </w:r>
    <w:r w:rsidRPr="00A21D9B">
      <w:rPr>
        <w:rFonts w:ascii="LegacySanITCBoo" w:hAnsi="LegacySanITCBoo"/>
        <w:sz w:val="20"/>
        <w:szCs w:val="20"/>
      </w:rPr>
      <w:t>_/</w:t>
    </w:r>
    <w:r>
      <w:rPr>
        <w:rFonts w:ascii="LegacySanITCBoo" w:hAnsi="LegacySanITCBoo"/>
        <w:sz w:val="20"/>
        <w:szCs w:val="20"/>
      </w:rPr>
      <w:t>_____</w: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D19" w:rsidRDefault="009C2D1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Ttulo6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XDocReport_OL"/>
    <w:lvl w:ilvl="0">
      <w:start w:val="1"/>
      <w:numFmt w:val="decimal"/>
      <w:pStyle w:val="XDocReportOLP"/>
      <w:lvlText w:val="%1."/>
      <w:lvlJc w:val="left"/>
      <w:pPr>
        <w:tabs>
          <w:tab w:val="num" w:pos="720"/>
        </w:tabs>
        <w:ind w:left="720" w:hanging="360"/>
      </w:pPr>
      <w:rPr>
        <w:rFonts w:ascii="LegacySanITCBoo" w:hAnsi="LegacySanITCBo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LegacySanITCBoo" w:hAnsi="LegacySanITCBoo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LegacySanITCBoo" w:hAnsi="LegacySanITCBoo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LegacySanITCBoo" w:hAnsi="LegacySanITCBoo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LegacySanITCBoo" w:hAnsi="LegacySanITCBoo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LegacySanITCBoo" w:hAnsi="LegacySanITCBoo"/>
        <w:sz w:val="20"/>
        <w:szCs w:val="2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LegacySanITCBoo" w:hAnsi="LegacySanITCBoo"/>
        <w:sz w:val="20"/>
        <w:szCs w:val="2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LegacySanITCBoo" w:hAnsi="LegacySanITCBoo"/>
        <w:sz w:val="20"/>
        <w:szCs w:val="2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LegacySanITCBoo" w:hAnsi="LegacySanITCBoo"/>
        <w:sz w:val="20"/>
        <w:szCs w:val="20"/>
      </w:rPr>
    </w:lvl>
  </w:abstractNum>
  <w:abstractNum w:abstractNumId="2">
    <w:nsid w:val="00000003"/>
    <w:multiLevelType w:val="multilevel"/>
    <w:tmpl w:val="00000003"/>
    <w:name w:val="XDocReport_UL"/>
    <w:lvl w:ilvl="0">
      <w:start w:val="1"/>
      <w:numFmt w:val="bullet"/>
      <w:pStyle w:val="XDocReportULP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>
    <w:nsid w:val="00000004"/>
    <w:multiLevelType w:val="multilevel"/>
    <w:tmpl w:val="00000004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295" w:hanging="272"/>
      </w:pPr>
      <w:rPr>
        <w:rFonts w:ascii="LegacySanITCBoo" w:hAnsi="LegacySanITCBo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LegacySanITCBoo" w:hAnsi="LegacySanITCBoo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LegacySanITCBoo" w:hAnsi="LegacySanITCBoo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LegacySanITCBoo" w:hAnsi="LegacySanITCBoo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LegacySanITCBoo" w:hAnsi="LegacySanITCBoo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LegacySanITCBoo" w:hAnsi="LegacySanITCBoo"/>
        <w:sz w:val="20"/>
        <w:szCs w:val="2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LegacySanITCBoo" w:hAnsi="LegacySanITCBoo"/>
        <w:sz w:val="20"/>
        <w:szCs w:val="2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LegacySanITCBoo" w:hAnsi="LegacySanITCBoo"/>
        <w:sz w:val="20"/>
        <w:szCs w:val="2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LegacySanITCBoo" w:hAnsi="LegacySanITCBoo"/>
        <w:sz w:val="20"/>
        <w:szCs w:val="20"/>
      </w:rPr>
    </w:lvl>
  </w:abstractNum>
  <w:abstractNum w:abstractNumId="4">
    <w:nsid w:val="00000005"/>
    <w:multiLevelType w:val="multilevel"/>
    <w:tmpl w:val="00000005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295" w:hanging="272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00000006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6">
    <w:nsid w:val="050420AE"/>
    <w:multiLevelType w:val="multilevel"/>
    <w:tmpl w:val="B274B4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7">
    <w:nsid w:val="285204FA"/>
    <w:multiLevelType w:val="hybridMultilevel"/>
    <w:tmpl w:val="ADD8E4C4"/>
    <w:lvl w:ilvl="0" w:tplc="2F5EB642">
      <w:numFmt w:val="bullet"/>
      <w:lvlText w:val="-"/>
      <w:lvlJc w:val="left"/>
      <w:pPr>
        <w:ind w:left="1080" w:hanging="360"/>
      </w:pPr>
      <w:rPr>
        <w:rFonts w:ascii="LegacySanITCBoo" w:eastAsia="Times New Roman" w:hAnsi="LegacySanITCBoo" w:cs="TimesNewRomanPSMT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B5C2715"/>
    <w:multiLevelType w:val="hybridMultilevel"/>
    <w:tmpl w:val="88E08E96"/>
    <w:lvl w:ilvl="0" w:tplc="A6188246">
      <w:start w:val="1"/>
      <w:numFmt w:val="lowerLetter"/>
      <w:lvlText w:val="%1."/>
      <w:lvlJc w:val="left"/>
      <w:pPr>
        <w:ind w:left="1069" w:hanging="360"/>
      </w:pPr>
      <w:rPr>
        <w:rFonts w:ascii="LegacySanITCBoo" w:eastAsia="Times New Roman" w:hAnsi="LegacySanITCBoo" w:cs="Times New Roman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4AD45C9C"/>
    <w:multiLevelType w:val="hybridMultilevel"/>
    <w:tmpl w:val="3A761EE4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8"/>
  </w:num>
  <w:num w:numId="8">
    <w:abstractNumId w:val="6"/>
  </w:num>
  <w:num w:numId="9">
    <w:abstractNumId w:val="9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embedSystemFonts/>
  <w:proofState w:spelling="clean" w:grammar="clean"/>
  <w:stylePaneFormatFilter w:val="0000"/>
  <w:defaultTabStop w:val="720"/>
  <w:hyphenationZone w:val="425"/>
  <w:defaultTableStyle w:val="Normal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E25A21"/>
    <w:rsid w:val="00027313"/>
    <w:rsid w:val="0007463D"/>
    <w:rsid w:val="00101642"/>
    <w:rsid w:val="00113CEC"/>
    <w:rsid w:val="00115B70"/>
    <w:rsid w:val="001505CE"/>
    <w:rsid w:val="001A7C50"/>
    <w:rsid w:val="001B17B2"/>
    <w:rsid w:val="001E45C4"/>
    <w:rsid w:val="00257081"/>
    <w:rsid w:val="00260C8E"/>
    <w:rsid w:val="002823A0"/>
    <w:rsid w:val="002B15A3"/>
    <w:rsid w:val="002E7639"/>
    <w:rsid w:val="003965FB"/>
    <w:rsid w:val="00431558"/>
    <w:rsid w:val="00443E45"/>
    <w:rsid w:val="004468F8"/>
    <w:rsid w:val="004E4DAD"/>
    <w:rsid w:val="00500D48"/>
    <w:rsid w:val="00502091"/>
    <w:rsid w:val="00514072"/>
    <w:rsid w:val="005207B5"/>
    <w:rsid w:val="00520E3A"/>
    <w:rsid w:val="00523265"/>
    <w:rsid w:val="00541289"/>
    <w:rsid w:val="00546946"/>
    <w:rsid w:val="005732DC"/>
    <w:rsid w:val="005A0306"/>
    <w:rsid w:val="005E189A"/>
    <w:rsid w:val="00615926"/>
    <w:rsid w:val="00625E8F"/>
    <w:rsid w:val="00673B7B"/>
    <w:rsid w:val="00695739"/>
    <w:rsid w:val="006A737B"/>
    <w:rsid w:val="006F60B1"/>
    <w:rsid w:val="00706BD5"/>
    <w:rsid w:val="007172AF"/>
    <w:rsid w:val="00717A5D"/>
    <w:rsid w:val="00752C51"/>
    <w:rsid w:val="00762D49"/>
    <w:rsid w:val="0077697F"/>
    <w:rsid w:val="00796510"/>
    <w:rsid w:val="00856C02"/>
    <w:rsid w:val="00890D27"/>
    <w:rsid w:val="008A3627"/>
    <w:rsid w:val="008A4CED"/>
    <w:rsid w:val="008B513E"/>
    <w:rsid w:val="008C0B8A"/>
    <w:rsid w:val="008D55E6"/>
    <w:rsid w:val="008E45E0"/>
    <w:rsid w:val="008F6C33"/>
    <w:rsid w:val="00900042"/>
    <w:rsid w:val="009260AF"/>
    <w:rsid w:val="009461C3"/>
    <w:rsid w:val="00972C4D"/>
    <w:rsid w:val="00980CA9"/>
    <w:rsid w:val="00991E60"/>
    <w:rsid w:val="009C2D19"/>
    <w:rsid w:val="00A21D9B"/>
    <w:rsid w:val="00A4266B"/>
    <w:rsid w:val="00AE2881"/>
    <w:rsid w:val="00AE72DA"/>
    <w:rsid w:val="00B0001E"/>
    <w:rsid w:val="00B0005A"/>
    <w:rsid w:val="00B0516D"/>
    <w:rsid w:val="00B07DF5"/>
    <w:rsid w:val="00B15969"/>
    <w:rsid w:val="00B518CC"/>
    <w:rsid w:val="00B64323"/>
    <w:rsid w:val="00BA5A12"/>
    <w:rsid w:val="00BD63C8"/>
    <w:rsid w:val="00BE2F9B"/>
    <w:rsid w:val="00C11838"/>
    <w:rsid w:val="00C320CB"/>
    <w:rsid w:val="00C4163B"/>
    <w:rsid w:val="00C51F24"/>
    <w:rsid w:val="00C865C1"/>
    <w:rsid w:val="00C9713E"/>
    <w:rsid w:val="00CA094C"/>
    <w:rsid w:val="00CE2E86"/>
    <w:rsid w:val="00CE568F"/>
    <w:rsid w:val="00CF3CE3"/>
    <w:rsid w:val="00D05F4C"/>
    <w:rsid w:val="00E25A21"/>
    <w:rsid w:val="00E474EE"/>
    <w:rsid w:val="00E47B3F"/>
    <w:rsid w:val="00E62944"/>
    <w:rsid w:val="00E63ED1"/>
    <w:rsid w:val="00EB5613"/>
    <w:rsid w:val="00ED2085"/>
    <w:rsid w:val="00EE17CF"/>
    <w:rsid w:val="00F10866"/>
    <w:rsid w:val="00F12AD6"/>
    <w:rsid w:val="00F36F9E"/>
    <w:rsid w:val="00F44FDF"/>
    <w:rsid w:val="00F6577E"/>
    <w:rsid w:val="00F70DA1"/>
    <w:rsid w:val="00F80769"/>
    <w:rsid w:val="00F92A38"/>
    <w:rsid w:val="00FD41D0"/>
    <w:rsid w:val="00FF07D6"/>
    <w:rsid w:val="00FF72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2C4D"/>
    <w:pPr>
      <w:widowControl w:val="0"/>
      <w:suppressAutoHyphens/>
    </w:pPr>
    <w:rPr>
      <w:rFonts w:eastAsia="SimSun" w:cs="Mangal"/>
      <w:kern w:val="1"/>
      <w:sz w:val="24"/>
      <w:szCs w:val="24"/>
      <w:lang w:val="ca-ES" w:eastAsia="hi-IN" w:bidi="hi-IN"/>
    </w:rPr>
  </w:style>
  <w:style w:type="paragraph" w:styleId="Ttulo1">
    <w:name w:val="heading 1"/>
    <w:basedOn w:val="Encapalament"/>
    <w:next w:val="Textoindependiente"/>
    <w:qFormat/>
    <w:rsid w:val="00972C4D"/>
    <w:pPr>
      <w:numPr>
        <w:numId w:val="1"/>
      </w:numPr>
      <w:outlineLvl w:val="0"/>
    </w:pPr>
    <w:rPr>
      <w:b/>
      <w:bCs/>
      <w:sz w:val="32"/>
      <w:szCs w:val="32"/>
    </w:rPr>
  </w:style>
  <w:style w:type="paragraph" w:styleId="Ttulo2">
    <w:name w:val="heading 2"/>
    <w:basedOn w:val="Normal"/>
    <w:next w:val="Normal"/>
    <w:qFormat/>
    <w:rsid w:val="00972C4D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Encapalament"/>
    <w:next w:val="Textoindependiente"/>
    <w:qFormat/>
    <w:rsid w:val="00972C4D"/>
    <w:pPr>
      <w:numPr>
        <w:ilvl w:val="2"/>
        <w:numId w:val="1"/>
      </w:numPr>
      <w:outlineLvl w:val="2"/>
    </w:pPr>
    <w:rPr>
      <w:b/>
      <w:bCs/>
    </w:rPr>
  </w:style>
  <w:style w:type="paragraph" w:styleId="Ttulo4">
    <w:name w:val="heading 4"/>
    <w:basedOn w:val="Encapalament"/>
    <w:next w:val="Textoindependiente"/>
    <w:qFormat/>
    <w:rsid w:val="00972C4D"/>
    <w:pPr>
      <w:numPr>
        <w:ilvl w:val="3"/>
        <w:numId w:val="1"/>
      </w:numPr>
      <w:spacing w:before="120"/>
      <w:outlineLvl w:val="3"/>
    </w:pPr>
    <w:rPr>
      <w:b/>
      <w:bCs/>
      <w:i/>
      <w:iCs/>
      <w:color w:val="808080"/>
      <w:sz w:val="27"/>
      <w:szCs w:val="27"/>
    </w:rPr>
  </w:style>
  <w:style w:type="paragraph" w:styleId="Ttulo5">
    <w:name w:val="heading 5"/>
    <w:basedOn w:val="Encapalament"/>
    <w:next w:val="Textoindependiente"/>
    <w:qFormat/>
    <w:rsid w:val="00972C4D"/>
    <w:pPr>
      <w:numPr>
        <w:ilvl w:val="4"/>
        <w:numId w:val="1"/>
      </w:numPr>
      <w:outlineLvl w:val="4"/>
    </w:pPr>
    <w:rPr>
      <w:b/>
      <w:sz w:val="24"/>
    </w:rPr>
  </w:style>
  <w:style w:type="paragraph" w:styleId="Ttulo6">
    <w:name w:val="heading 6"/>
    <w:basedOn w:val="Encapalament"/>
    <w:next w:val="Textoindependiente"/>
    <w:qFormat/>
    <w:rsid w:val="00972C4D"/>
    <w:pPr>
      <w:numPr>
        <w:ilvl w:val="5"/>
        <w:numId w:val="1"/>
      </w:numPr>
      <w:outlineLvl w:val="5"/>
    </w:pPr>
    <w:rPr>
      <w:b/>
      <w:i/>
      <w:sz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Smbolsdenumeraci">
    <w:name w:val="Símbols de numeració"/>
    <w:rsid w:val="00972C4D"/>
    <w:rPr>
      <w:rFonts w:ascii="LegacySanITCBoo" w:hAnsi="LegacySanITCBoo"/>
      <w:sz w:val="20"/>
      <w:szCs w:val="20"/>
    </w:rPr>
  </w:style>
  <w:style w:type="character" w:customStyle="1" w:styleId="Smbolsdepic">
    <w:name w:val="Símbols de pic"/>
    <w:rsid w:val="00972C4D"/>
    <w:rPr>
      <w:rFonts w:ascii="OpenSymbol" w:eastAsia="OpenSymbol" w:hAnsi="OpenSymbol" w:cs="OpenSymbol"/>
    </w:rPr>
  </w:style>
  <w:style w:type="character" w:styleId="Hipervnculo">
    <w:name w:val="Hyperlink"/>
    <w:rsid w:val="00972C4D"/>
    <w:rPr>
      <w:color w:val="000080"/>
      <w:u w:val="single"/>
    </w:rPr>
  </w:style>
  <w:style w:type="character" w:customStyle="1" w:styleId="XDocReportEmptyText">
    <w:name w:val="XDocReport_EmptyText"/>
    <w:rsid w:val="00972C4D"/>
  </w:style>
  <w:style w:type="character" w:customStyle="1" w:styleId="XDocReportBold">
    <w:name w:val="XDocReport_Bold"/>
    <w:rsid w:val="00972C4D"/>
    <w:rPr>
      <w:b/>
    </w:rPr>
  </w:style>
  <w:style w:type="character" w:customStyle="1" w:styleId="XDocReportItalic">
    <w:name w:val="XDocReport_Italic"/>
    <w:rsid w:val="00972C4D"/>
    <w:rPr>
      <w:i/>
    </w:rPr>
  </w:style>
  <w:style w:type="character" w:customStyle="1" w:styleId="XDocReportUnderline">
    <w:name w:val="XDocReport_Underline"/>
    <w:rsid w:val="00972C4D"/>
    <w:rPr>
      <w:u w:val="single"/>
    </w:rPr>
  </w:style>
  <w:style w:type="character" w:customStyle="1" w:styleId="XDocReportStrike">
    <w:name w:val="XDocReport_Strike"/>
    <w:rsid w:val="00972C4D"/>
    <w:rPr>
      <w:strike/>
      <w:u w:val="none"/>
    </w:rPr>
  </w:style>
  <w:style w:type="character" w:customStyle="1" w:styleId="XDocReportSubscript">
    <w:name w:val="XDocReport_Subscript"/>
    <w:rsid w:val="00972C4D"/>
    <w:rPr>
      <w:vertAlign w:val="subscript"/>
    </w:rPr>
  </w:style>
  <w:style w:type="character" w:customStyle="1" w:styleId="XDocReportSuperscript">
    <w:name w:val="XDocReport_Superscript"/>
    <w:rsid w:val="00972C4D"/>
    <w:rPr>
      <w:vertAlign w:val="superscript"/>
    </w:rPr>
  </w:style>
  <w:style w:type="paragraph" w:customStyle="1" w:styleId="Encapalament">
    <w:name w:val="Encapçalament"/>
    <w:basedOn w:val="Normal"/>
    <w:next w:val="Textoindependiente"/>
    <w:rsid w:val="00972C4D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972C4D"/>
    <w:pPr>
      <w:spacing w:after="120"/>
    </w:pPr>
  </w:style>
  <w:style w:type="paragraph" w:styleId="Lista">
    <w:name w:val="List"/>
    <w:basedOn w:val="Textoindependiente"/>
    <w:rsid w:val="00972C4D"/>
    <w:rPr>
      <w:rFonts w:cs="Tahoma"/>
    </w:rPr>
  </w:style>
  <w:style w:type="paragraph" w:customStyle="1" w:styleId="Llegenda">
    <w:name w:val="Llegenda"/>
    <w:basedOn w:val="Normal"/>
    <w:rsid w:val="00972C4D"/>
    <w:pPr>
      <w:suppressLineNumbers/>
      <w:spacing w:before="120" w:after="120"/>
    </w:pPr>
    <w:rPr>
      <w:rFonts w:cs="Tahoma"/>
      <w:i/>
      <w:iCs/>
    </w:rPr>
  </w:style>
  <w:style w:type="paragraph" w:customStyle="1" w:styleId="ndex">
    <w:name w:val="Índex"/>
    <w:basedOn w:val="Normal"/>
    <w:rsid w:val="00972C4D"/>
    <w:pPr>
      <w:suppressLineNumbers/>
    </w:pPr>
    <w:rPr>
      <w:rFonts w:cs="Tahoma"/>
    </w:rPr>
  </w:style>
  <w:style w:type="paragraph" w:customStyle="1" w:styleId="Contingutdelataula">
    <w:name w:val="Contingut de la taula"/>
    <w:basedOn w:val="Normal"/>
    <w:rsid w:val="00972C4D"/>
    <w:pPr>
      <w:suppressLineNumbers/>
    </w:pPr>
  </w:style>
  <w:style w:type="paragraph" w:customStyle="1" w:styleId="Encapalamentdelataula">
    <w:name w:val="Encapçalament de la taula"/>
    <w:basedOn w:val="Contingutdelataula"/>
    <w:rsid w:val="00972C4D"/>
    <w:pPr>
      <w:jc w:val="center"/>
    </w:pPr>
    <w:rPr>
      <w:b/>
      <w:bCs/>
    </w:rPr>
  </w:style>
  <w:style w:type="paragraph" w:styleId="Encabezado">
    <w:name w:val="header"/>
    <w:basedOn w:val="Normal"/>
    <w:rsid w:val="00972C4D"/>
    <w:pPr>
      <w:suppressLineNumbers/>
      <w:tabs>
        <w:tab w:val="center" w:pos="4818"/>
        <w:tab w:val="right" w:pos="9637"/>
      </w:tabs>
    </w:pPr>
  </w:style>
  <w:style w:type="paragraph" w:customStyle="1" w:styleId="Textpreformatat">
    <w:name w:val="Text preformatat"/>
    <w:basedOn w:val="Normal"/>
    <w:rsid w:val="00972C4D"/>
    <w:rPr>
      <w:rFonts w:ascii="Courier New" w:eastAsia="NSimSun" w:hAnsi="Courier New" w:cs="Courier New"/>
      <w:sz w:val="20"/>
      <w:szCs w:val="20"/>
    </w:rPr>
  </w:style>
  <w:style w:type="paragraph" w:customStyle="1" w:styleId="codi">
    <w:name w:val="codi"/>
    <w:basedOn w:val="Textoindependiente"/>
    <w:rsid w:val="00972C4D"/>
    <w:pPr>
      <w:spacing w:after="0"/>
    </w:pPr>
    <w:rPr>
      <w:rFonts w:ascii="Consolas" w:eastAsia="Consolas" w:hAnsi="Consolas" w:cs="Consolas"/>
      <w:color w:val="2A00FF"/>
      <w:sz w:val="16"/>
      <w:szCs w:val="20"/>
      <w:lang w:val="es-ES"/>
    </w:rPr>
  </w:style>
  <w:style w:type="paragraph" w:customStyle="1" w:styleId="Citacions">
    <w:name w:val="Citacions"/>
    <w:basedOn w:val="Normal"/>
    <w:rsid w:val="00972C4D"/>
    <w:pPr>
      <w:spacing w:after="283"/>
      <w:ind w:left="567" w:right="567"/>
    </w:pPr>
  </w:style>
  <w:style w:type="paragraph" w:styleId="Ttulo">
    <w:name w:val="Title"/>
    <w:basedOn w:val="Encapalament"/>
    <w:next w:val="Textoindependiente"/>
    <w:qFormat/>
    <w:rsid w:val="00972C4D"/>
    <w:pPr>
      <w:jc w:val="center"/>
    </w:pPr>
    <w:rPr>
      <w:b/>
      <w:bCs/>
      <w:sz w:val="36"/>
      <w:szCs w:val="36"/>
    </w:rPr>
  </w:style>
  <w:style w:type="paragraph" w:styleId="Subttulo">
    <w:name w:val="Subtitle"/>
    <w:basedOn w:val="Encapalament"/>
    <w:next w:val="Textoindependiente"/>
    <w:qFormat/>
    <w:rsid w:val="00972C4D"/>
    <w:pPr>
      <w:jc w:val="center"/>
    </w:pPr>
    <w:rPr>
      <w:i/>
      <w:iCs/>
    </w:rPr>
  </w:style>
  <w:style w:type="paragraph" w:styleId="Textonotapie">
    <w:name w:val="footnote text"/>
    <w:basedOn w:val="Normal"/>
    <w:rsid w:val="00972C4D"/>
    <w:pPr>
      <w:pBdr>
        <w:top w:val="single" w:sz="4" w:space="1" w:color="000000"/>
      </w:pBdr>
    </w:pPr>
  </w:style>
  <w:style w:type="paragraph" w:customStyle="1" w:styleId="XDocReportParaBreakBefore">
    <w:name w:val="XDocReport_ParaBreakBefore"/>
    <w:rsid w:val="00972C4D"/>
    <w:pPr>
      <w:pageBreakBefore/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XDocReportParaBreakAfter">
    <w:name w:val="XDocReport_ParaBreakAfter"/>
    <w:rsid w:val="00972C4D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XDocReportOLP">
    <w:name w:val="XDocReport_OL_P"/>
    <w:basedOn w:val="Normal"/>
    <w:rsid w:val="00972C4D"/>
    <w:pPr>
      <w:numPr>
        <w:numId w:val="2"/>
      </w:numPr>
    </w:pPr>
  </w:style>
  <w:style w:type="paragraph" w:customStyle="1" w:styleId="XDocReportULP">
    <w:name w:val="XDocReport_UL_P"/>
    <w:basedOn w:val="Normal"/>
    <w:rsid w:val="00972C4D"/>
    <w:pPr>
      <w:numPr>
        <w:numId w:val="3"/>
      </w:numPr>
    </w:pPr>
  </w:style>
  <w:style w:type="paragraph" w:styleId="Piedepgina">
    <w:name w:val="footer"/>
    <w:basedOn w:val="Normal"/>
    <w:rsid w:val="00972C4D"/>
    <w:pPr>
      <w:suppressLineNumbers/>
      <w:tabs>
        <w:tab w:val="center" w:pos="5385"/>
        <w:tab w:val="right" w:pos="10771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62944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2944"/>
    <w:rPr>
      <w:rFonts w:ascii="Tahoma" w:eastAsia="SimSun" w:hAnsi="Tahoma" w:cs="Mangal"/>
      <w:kern w:val="1"/>
      <w:sz w:val="16"/>
      <w:szCs w:val="14"/>
      <w:lang w:val="ca-ES" w:eastAsia="hi-IN" w:bidi="hi-IN"/>
    </w:rPr>
  </w:style>
  <w:style w:type="table" w:styleId="Tablaconcuadrcula">
    <w:name w:val="Table Grid"/>
    <w:basedOn w:val="Tablanormal"/>
    <w:uiPriority w:val="59"/>
    <w:rsid w:val="002B15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41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12</Pages>
  <Words>2612</Words>
  <Characters>14368</Characters>
  <Application>Microsoft Office Word</Application>
  <DocSecurity>0</DocSecurity>
  <Lines>119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u82120</dc:creator>
  <cp:lastModifiedBy>u104036</cp:lastModifiedBy>
  <cp:revision>5</cp:revision>
  <cp:lastPrinted>2021-06-10T07:26:00Z</cp:lastPrinted>
  <dcterms:created xsi:type="dcterms:W3CDTF">2021-06-14T11:56:00Z</dcterms:created>
  <dcterms:modified xsi:type="dcterms:W3CDTF">2021-06-17T07:54:00Z</dcterms:modified>
</cp:coreProperties>
</file>